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0BEBE4" w14:textId="77777777" w:rsidR="005D5C37" w:rsidRPr="00432F76" w:rsidRDefault="005D5C37" w:rsidP="005D5C37">
      <w:pPr>
        <w:pStyle w:val="Heading11"/>
        <w:rPr>
          <w:rStyle w:val="IntenseReference"/>
          <w:rFonts w:cstheme="majorHAnsi"/>
          <w:b w:val="0"/>
          <w:color w:val="auto"/>
        </w:rPr>
      </w:pPr>
      <w:r w:rsidRPr="00432F76">
        <w:rPr>
          <w:rStyle w:val="IntenseReference"/>
          <w:rFonts w:cstheme="majorHAnsi"/>
          <w:b w:val="0"/>
          <w:color w:val="auto"/>
        </w:rPr>
        <w:t>Immigrant Integration Branch</w:t>
      </w:r>
    </w:p>
    <w:p w14:paraId="1425EBBD" w14:textId="2FE9743C" w:rsidR="008A41CC" w:rsidRPr="00432F76" w:rsidRDefault="005D5C37" w:rsidP="008A41CC">
      <w:pPr>
        <w:spacing w:after="0" w:line="240" w:lineRule="auto"/>
        <w:jc w:val="center"/>
      </w:pPr>
      <w:r w:rsidRPr="00432F76">
        <w:t>MS 9-6-33</w:t>
      </w:r>
      <w:r w:rsidR="00240F83" w:rsidRPr="00432F76">
        <w:t xml:space="preserve"> |</w:t>
      </w:r>
      <w:r w:rsidRPr="00432F76">
        <w:t xml:space="preserve"> </w:t>
      </w:r>
      <w:r w:rsidR="00A72B3F" w:rsidRPr="00432F76">
        <w:rPr>
          <w:rStyle w:val="IntenseReference"/>
          <w:b w:val="0"/>
          <w:color w:val="auto"/>
        </w:rPr>
        <w:t>Unit</w:t>
      </w:r>
      <w:r w:rsidRPr="00432F76">
        <w:t xml:space="preserve"> 020</w:t>
      </w:r>
      <w:r w:rsidR="00240F83" w:rsidRPr="00432F76">
        <w:t xml:space="preserve"> | </w:t>
      </w:r>
      <w:r w:rsidR="00A72B3F" w:rsidRPr="00432F76">
        <w:rPr>
          <w:rStyle w:val="IntenseReference"/>
          <w:b w:val="0"/>
          <w:color w:val="auto"/>
        </w:rPr>
        <w:t>Index</w:t>
      </w:r>
      <w:r w:rsidR="00A72B3F" w:rsidRPr="00432F76">
        <w:t xml:space="preserve"> </w:t>
      </w:r>
      <w:r w:rsidRPr="00432F76">
        <w:t>6020</w:t>
      </w:r>
      <w:r w:rsidR="00447D50" w:rsidRPr="00432F76">
        <w:t xml:space="preserve"> | </w:t>
      </w:r>
      <w:r w:rsidR="00A72B3F" w:rsidRPr="00432F76">
        <w:rPr>
          <w:rStyle w:val="IntenseReference"/>
          <w:b w:val="0"/>
          <w:color w:val="auto"/>
        </w:rPr>
        <w:t xml:space="preserve">Service location </w:t>
      </w:r>
      <w:r w:rsidRPr="00432F76">
        <w:t>96020</w:t>
      </w:r>
    </w:p>
    <w:p w14:paraId="2A1CF246" w14:textId="72058117" w:rsidR="008A41CC" w:rsidRPr="00041B16" w:rsidRDefault="505F0036" w:rsidP="5DC91E68">
      <w:pPr>
        <w:spacing w:after="0" w:line="240" w:lineRule="auto"/>
        <w:jc w:val="center"/>
        <w:rPr>
          <w:rStyle w:val="IntenseReference"/>
          <w:b w:val="0"/>
          <w:bCs w:val="0"/>
          <w:i/>
          <w:iCs/>
          <w:smallCaps w:val="0"/>
          <w:color w:val="auto"/>
          <w:spacing w:val="0"/>
        </w:rPr>
      </w:pPr>
      <w:r w:rsidRPr="5DC91E68">
        <w:rPr>
          <w:rStyle w:val="IntenseReference"/>
          <w:b w:val="0"/>
          <w:bCs w:val="0"/>
          <w:i/>
          <w:iCs/>
          <w:smallCaps w:val="0"/>
          <w:color w:val="auto"/>
          <w:spacing w:val="0"/>
        </w:rPr>
        <w:t>*</w:t>
      </w:r>
      <w:r w:rsidR="01378D0A" w:rsidRPr="5DC91E68">
        <w:rPr>
          <w:rStyle w:val="IntenseReference"/>
          <w:b w:val="0"/>
          <w:bCs w:val="0"/>
          <w:i/>
          <w:iCs/>
          <w:smallCaps w:val="0"/>
          <w:color w:val="auto"/>
          <w:spacing w:val="0"/>
        </w:rPr>
        <w:t>Please do not give out these phone number</w:t>
      </w:r>
      <w:r w:rsidR="668C8C80" w:rsidRPr="5DC91E68">
        <w:rPr>
          <w:rStyle w:val="IntenseReference"/>
          <w:b w:val="0"/>
          <w:bCs w:val="0"/>
          <w:i/>
          <w:iCs/>
          <w:smallCaps w:val="0"/>
          <w:color w:val="auto"/>
          <w:spacing w:val="0"/>
        </w:rPr>
        <w:t>s</w:t>
      </w:r>
      <w:r w:rsidR="01378D0A" w:rsidRPr="5DC91E68">
        <w:rPr>
          <w:rStyle w:val="IntenseReference"/>
          <w:b w:val="0"/>
          <w:bCs w:val="0"/>
          <w:i/>
          <w:iCs/>
          <w:smallCaps w:val="0"/>
          <w:color w:val="auto"/>
          <w:spacing w:val="0"/>
        </w:rPr>
        <w:t xml:space="preserve"> externally.</w:t>
      </w:r>
    </w:p>
    <w:p w14:paraId="47FBBF05" w14:textId="77777777" w:rsidR="00041B16" w:rsidRPr="001057E2" w:rsidRDefault="00041B16" w:rsidP="001057E2">
      <w:pPr>
        <w:spacing w:after="0" w:line="240" w:lineRule="auto"/>
        <w:jc w:val="center"/>
        <w:rPr>
          <w:rStyle w:val="IntenseReference"/>
          <w:b w:val="0"/>
          <w:bCs w:val="0"/>
          <w:smallCaps w:val="0"/>
          <w:color w:val="auto"/>
          <w:spacing w:val="0"/>
        </w:rPr>
      </w:pPr>
    </w:p>
    <w:tbl>
      <w:tblPr>
        <w:tblStyle w:val="TableGrid"/>
        <w:tblW w:w="8126" w:type="dxa"/>
        <w:jc w:val="center"/>
        <w:tblLook w:val="04A0" w:firstRow="1" w:lastRow="0" w:firstColumn="1" w:lastColumn="0" w:noHBand="0" w:noVBand="1"/>
      </w:tblPr>
      <w:tblGrid>
        <w:gridCol w:w="1890"/>
        <w:gridCol w:w="1901"/>
        <w:gridCol w:w="1920"/>
        <w:gridCol w:w="2415"/>
      </w:tblGrid>
      <w:tr w:rsidR="002866BA" w:rsidRPr="0094366F" w14:paraId="76F2A067" w14:textId="77777777" w:rsidTr="7C675792">
        <w:trPr>
          <w:jc w:val="center"/>
        </w:trPr>
        <w:tc>
          <w:tcPr>
            <w:tcW w:w="1890" w:type="dxa"/>
            <w:shd w:val="clear" w:color="auto" w:fill="E2EFD9" w:themeFill="accent6" w:themeFillTint="33"/>
          </w:tcPr>
          <w:p w14:paraId="2F1EB84A" w14:textId="4B549358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Staff</w:t>
            </w:r>
          </w:p>
        </w:tc>
        <w:tc>
          <w:tcPr>
            <w:tcW w:w="1901" w:type="dxa"/>
            <w:shd w:val="clear" w:color="auto" w:fill="E2EFD9" w:themeFill="accent6" w:themeFillTint="33"/>
          </w:tcPr>
          <w:p w14:paraId="4890B8B0" w14:textId="77777777" w:rsidR="002866BA" w:rsidRPr="0094366F" w:rsidRDefault="00EB3182" w:rsidP="0088370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Classification</w:t>
            </w:r>
          </w:p>
        </w:tc>
        <w:tc>
          <w:tcPr>
            <w:tcW w:w="1920" w:type="dxa"/>
            <w:shd w:val="clear" w:color="auto" w:fill="E2EFD9" w:themeFill="accent6" w:themeFillTint="33"/>
          </w:tcPr>
          <w:p w14:paraId="730A258E" w14:textId="6A5A9AF3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Office</w:t>
            </w:r>
            <w:r w:rsidR="003A1297">
              <w:rPr>
                <w:b/>
                <w:bCs/>
              </w:rPr>
              <w:t xml:space="preserve"> #</w:t>
            </w:r>
          </w:p>
        </w:tc>
        <w:tc>
          <w:tcPr>
            <w:tcW w:w="2415" w:type="dxa"/>
            <w:shd w:val="clear" w:color="auto" w:fill="E2EFD9" w:themeFill="accent6" w:themeFillTint="33"/>
          </w:tcPr>
          <w:p w14:paraId="674FAED2" w14:textId="1C4A905E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Cell</w:t>
            </w:r>
            <w:r w:rsidR="003A1297">
              <w:rPr>
                <w:b/>
                <w:bCs/>
              </w:rPr>
              <w:t xml:space="preserve"> #</w:t>
            </w:r>
          </w:p>
        </w:tc>
      </w:tr>
      <w:tr w:rsidR="002866BA" w:rsidRPr="0094366F" w14:paraId="274F85A6" w14:textId="77777777" w:rsidTr="7C675792">
        <w:trPr>
          <w:jc w:val="center"/>
        </w:trPr>
        <w:tc>
          <w:tcPr>
            <w:tcW w:w="1890" w:type="dxa"/>
          </w:tcPr>
          <w:p w14:paraId="550081C2" w14:textId="77777777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Eliana Kaimowitz</w:t>
            </w:r>
          </w:p>
        </w:tc>
        <w:tc>
          <w:tcPr>
            <w:tcW w:w="1901" w:type="dxa"/>
          </w:tcPr>
          <w:p w14:paraId="0F7ED083" w14:textId="77777777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Branch Chief</w:t>
            </w:r>
          </w:p>
        </w:tc>
        <w:tc>
          <w:tcPr>
            <w:tcW w:w="1920" w:type="dxa"/>
          </w:tcPr>
          <w:p w14:paraId="0F11EDB0" w14:textId="77777777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653-6070*</w:t>
            </w:r>
          </w:p>
        </w:tc>
        <w:tc>
          <w:tcPr>
            <w:tcW w:w="2415" w:type="dxa"/>
          </w:tcPr>
          <w:p w14:paraId="3DD81FFA" w14:textId="77777777" w:rsidR="002866BA" w:rsidRPr="0094366F" w:rsidRDefault="002866BA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719-7859*</w:t>
            </w:r>
          </w:p>
        </w:tc>
      </w:tr>
      <w:tr w:rsidR="002866BA" w14:paraId="15A2E4F6" w14:textId="77777777" w:rsidTr="7C675792">
        <w:trPr>
          <w:jc w:val="center"/>
        </w:trPr>
        <w:tc>
          <w:tcPr>
            <w:tcW w:w="1890" w:type="dxa"/>
          </w:tcPr>
          <w:p w14:paraId="30C70440" w14:textId="171B33C1" w:rsidR="002866BA" w:rsidRDefault="69DB39DE" w:rsidP="7C675792">
            <w:pPr>
              <w:spacing w:line="259" w:lineRule="auto"/>
              <w:jc w:val="center"/>
            </w:pPr>
            <w:r>
              <w:t>Amy Sandoval</w:t>
            </w:r>
          </w:p>
        </w:tc>
        <w:tc>
          <w:tcPr>
            <w:tcW w:w="1901" w:type="dxa"/>
          </w:tcPr>
          <w:p w14:paraId="5DFAE802" w14:textId="77777777" w:rsidR="002866BA" w:rsidRDefault="00EB3182" w:rsidP="003A1297">
            <w:pPr>
              <w:contextualSpacing/>
              <w:jc w:val="center"/>
            </w:pPr>
            <w:r>
              <w:t>Branch Secretary</w:t>
            </w:r>
          </w:p>
        </w:tc>
        <w:tc>
          <w:tcPr>
            <w:tcW w:w="1920" w:type="dxa"/>
          </w:tcPr>
          <w:p w14:paraId="7DA38FFB" w14:textId="77777777" w:rsidR="002866BA" w:rsidRDefault="002866BA" w:rsidP="003A1297">
            <w:pPr>
              <w:contextualSpacing/>
              <w:jc w:val="center"/>
            </w:pPr>
            <w:r>
              <w:t>(916) 651-2733</w:t>
            </w:r>
          </w:p>
        </w:tc>
        <w:tc>
          <w:tcPr>
            <w:tcW w:w="2415" w:type="dxa"/>
          </w:tcPr>
          <w:p w14:paraId="06D788AC" w14:textId="6B58A1F7" w:rsidR="002866BA" w:rsidRDefault="5387F9D4" w:rsidP="003A1297">
            <w:pPr>
              <w:contextualSpacing/>
              <w:jc w:val="center"/>
            </w:pPr>
            <w:r>
              <w:t>(916)</w:t>
            </w:r>
            <w:r w:rsidR="00275E86">
              <w:t xml:space="preserve"> </w:t>
            </w:r>
            <w:r w:rsidR="04EF6AA0">
              <w:t>201-1311</w:t>
            </w:r>
          </w:p>
        </w:tc>
      </w:tr>
    </w:tbl>
    <w:p w14:paraId="7AE56FD4" w14:textId="2A836325" w:rsidR="002914D9" w:rsidRPr="00E64E54" w:rsidRDefault="002866BA" w:rsidP="003A1297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</w:pPr>
      <w:r w:rsidRPr="00E64E54"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  <w:t xml:space="preserve">Immigration Services </w:t>
      </w:r>
      <w:r w:rsidR="006B7AF5" w:rsidRPr="00E64E54"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  <w:t xml:space="preserve">Bureau </w:t>
      </w:r>
    </w:p>
    <w:p w14:paraId="591DB7C1" w14:textId="44CDC2BE" w:rsidR="00257996" w:rsidRPr="00E50F6A" w:rsidRDefault="00257996" w:rsidP="005F4BA0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E50F6A">
        <w:rPr>
          <w:rStyle w:val="IntenseReference"/>
          <w:color w:val="auto"/>
          <w:sz w:val="24"/>
          <w:szCs w:val="24"/>
        </w:rPr>
        <w:t xml:space="preserve">Main </w:t>
      </w:r>
      <w:r w:rsidR="004E5415" w:rsidRPr="00E50F6A">
        <w:rPr>
          <w:rStyle w:val="IntenseReference"/>
          <w:color w:val="auto"/>
          <w:sz w:val="24"/>
          <w:szCs w:val="24"/>
        </w:rPr>
        <w:t>Line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>: (916) 651-8017</w:t>
      </w:r>
    </w:p>
    <w:p w14:paraId="127FC930" w14:textId="7E8767F5" w:rsidR="00542911" w:rsidRPr="006B7AF5" w:rsidRDefault="002866BA" w:rsidP="005F4BA0">
      <w:pPr>
        <w:spacing w:after="0"/>
        <w:jc w:val="center"/>
        <w:rPr>
          <w:rStyle w:val="IntenseReference"/>
        </w:rPr>
      </w:pPr>
      <w:r w:rsidRPr="00E50F6A">
        <w:rPr>
          <w:rStyle w:val="IntenseReference"/>
          <w:b w:val="0"/>
          <w:bCs w:val="0"/>
          <w:color w:val="auto"/>
          <w:sz w:val="24"/>
          <w:szCs w:val="24"/>
        </w:rPr>
        <w:t>MS 9-6-33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 |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 Unit 022</w:t>
      </w:r>
      <w:r w:rsidR="001C7F68">
        <w:rPr>
          <w:rStyle w:val="IntenseReference"/>
          <w:b w:val="0"/>
          <w:bCs w:val="0"/>
          <w:color w:val="auto"/>
          <w:sz w:val="24"/>
          <w:szCs w:val="24"/>
        </w:rPr>
        <w:t xml:space="preserve"> 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| </w:t>
      </w:r>
      <w:bookmarkStart w:id="0" w:name="_Hlk44408561"/>
      <w:r w:rsidRPr="00E50F6A">
        <w:rPr>
          <w:rStyle w:val="IntenseReference"/>
          <w:b w:val="0"/>
          <w:bCs w:val="0"/>
          <w:color w:val="auto"/>
          <w:sz w:val="24"/>
          <w:szCs w:val="24"/>
        </w:rPr>
        <w:t>Index</w:t>
      </w:r>
      <w:bookmarkEnd w:id="0"/>
      <w:r w:rsidRPr="00E50F6A">
        <w:rPr>
          <w:rStyle w:val="IntenseReference"/>
          <w:b w:val="0"/>
          <w:bCs w:val="0"/>
          <w:color w:val="auto"/>
          <w:sz w:val="24"/>
          <w:szCs w:val="24"/>
        </w:rPr>
        <w:t xml:space="preserve"> 6022</w:t>
      </w:r>
      <w:r w:rsidR="001C7F68">
        <w:rPr>
          <w:rStyle w:val="IntenseReference"/>
          <w:b w:val="0"/>
          <w:bCs w:val="0"/>
          <w:color w:val="auto"/>
          <w:sz w:val="24"/>
          <w:szCs w:val="24"/>
        </w:rPr>
        <w:t xml:space="preserve"> </w:t>
      </w:r>
      <w:r w:rsidR="001C7F68" w:rsidRPr="001C7F68">
        <w:rPr>
          <w:rStyle w:val="IntenseReference"/>
          <w:b w:val="0"/>
          <w:bCs w:val="0"/>
          <w:color w:val="auto"/>
          <w:sz w:val="24"/>
          <w:szCs w:val="24"/>
        </w:rPr>
        <w:t xml:space="preserve">| </w:t>
      </w:r>
      <w:r w:rsidRPr="00E50F6A">
        <w:rPr>
          <w:rStyle w:val="IntenseReference"/>
          <w:b w:val="0"/>
          <w:bCs w:val="0"/>
          <w:color w:val="auto"/>
          <w:sz w:val="24"/>
          <w:szCs w:val="24"/>
        </w:rPr>
        <w:t>Service location 96022</w:t>
      </w:r>
      <w:bookmarkStart w:id="1" w:name="_GoBack"/>
      <w:bookmarkEnd w:id="1"/>
    </w:p>
    <w:tbl>
      <w:tblPr>
        <w:tblStyle w:val="TableGrid"/>
        <w:tblW w:w="10885" w:type="dxa"/>
        <w:tblLook w:val="04A0" w:firstRow="1" w:lastRow="0" w:firstColumn="1" w:lastColumn="0" w:noHBand="0" w:noVBand="1"/>
      </w:tblPr>
      <w:tblGrid>
        <w:gridCol w:w="2416"/>
        <w:gridCol w:w="1485"/>
        <w:gridCol w:w="3378"/>
        <w:gridCol w:w="1806"/>
        <w:gridCol w:w="1800"/>
      </w:tblGrid>
      <w:tr w:rsidR="001C6864" w:rsidRPr="0094366F" w14:paraId="169555D7" w14:textId="77777777" w:rsidTr="448A9145">
        <w:tc>
          <w:tcPr>
            <w:tcW w:w="2416" w:type="dxa"/>
            <w:shd w:val="clear" w:color="auto" w:fill="E2EFD9" w:themeFill="accent6" w:themeFillTint="33"/>
          </w:tcPr>
          <w:p w14:paraId="64BAD133" w14:textId="77777777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Staff</w:t>
            </w:r>
          </w:p>
        </w:tc>
        <w:tc>
          <w:tcPr>
            <w:tcW w:w="1485" w:type="dxa"/>
            <w:shd w:val="clear" w:color="auto" w:fill="E2EFD9" w:themeFill="accent6" w:themeFillTint="33"/>
          </w:tcPr>
          <w:p w14:paraId="6DF877BA" w14:textId="77777777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Classification</w:t>
            </w:r>
          </w:p>
        </w:tc>
        <w:tc>
          <w:tcPr>
            <w:tcW w:w="3378" w:type="dxa"/>
            <w:shd w:val="clear" w:color="auto" w:fill="E2EFD9" w:themeFill="accent6" w:themeFillTint="33"/>
          </w:tcPr>
          <w:p w14:paraId="008D757B" w14:textId="6262EF91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Bureau</w:t>
            </w:r>
            <w:r w:rsidR="00C37CA8">
              <w:rPr>
                <w:b/>
                <w:bCs/>
              </w:rPr>
              <w:t xml:space="preserve"> or </w:t>
            </w:r>
            <w:r w:rsidRPr="0094366F">
              <w:rPr>
                <w:b/>
                <w:bCs/>
              </w:rPr>
              <w:t>Unit</w:t>
            </w:r>
          </w:p>
        </w:tc>
        <w:tc>
          <w:tcPr>
            <w:tcW w:w="1806" w:type="dxa"/>
            <w:shd w:val="clear" w:color="auto" w:fill="E2EFD9" w:themeFill="accent6" w:themeFillTint="33"/>
          </w:tcPr>
          <w:p w14:paraId="7016117B" w14:textId="22656BB8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Office</w:t>
            </w:r>
            <w:r w:rsidR="003A1297">
              <w:rPr>
                <w:b/>
                <w:bCs/>
              </w:rPr>
              <w:t xml:space="preserve"> #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14:paraId="19A97FB7" w14:textId="2C81ACA6" w:rsidR="00EF081D" w:rsidRPr="0094366F" w:rsidRDefault="00EF081D" w:rsidP="00DE27D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Cell</w:t>
            </w:r>
            <w:r w:rsidR="003A1297">
              <w:rPr>
                <w:b/>
                <w:bCs/>
              </w:rPr>
              <w:t xml:space="preserve"> #</w:t>
            </w:r>
          </w:p>
        </w:tc>
      </w:tr>
      <w:tr w:rsidR="00E87857" w14:paraId="4DD22EED" w14:textId="77777777" w:rsidTr="448A9145">
        <w:tc>
          <w:tcPr>
            <w:tcW w:w="2416" w:type="dxa"/>
          </w:tcPr>
          <w:p w14:paraId="1B244AB7" w14:textId="570235AE" w:rsidR="00E87857" w:rsidRPr="00EF081D" w:rsidRDefault="00051ADF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Luis Perez</w:t>
            </w:r>
          </w:p>
        </w:tc>
        <w:tc>
          <w:tcPr>
            <w:tcW w:w="1485" w:type="dxa"/>
          </w:tcPr>
          <w:p w14:paraId="5A531D01" w14:textId="2335E66B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Bureau Chief</w:t>
            </w:r>
          </w:p>
        </w:tc>
        <w:tc>
          <w:tcPr>
            <w:tcW w:w="3378" w:type="dxa"/>
          </w:tcPr>
          <w:p w14:paraId="418C96FD" w14:textId="23262057" w:rsidR="00E87857" w:rsidRPr="00EF081D" w:rsidRDefault="00E87857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="00A24942">
              <w:rPr>
                <w:b/>
                <w:bCs/>
              </w:rPr>
              <w:t>mmigration Services Bureau</w:t>
            </w:r>
          </w:p>
        </w:tc>
        <w:tc>
          <w:tcPr>
            <w:tcW w:w="1806" w:type="dxa"/>
          </w:tcPr>
          <w:p w14:paraId="498949C4" w14:textId="3781082B" w:rsidR="00E87857" w:rsidRPr="00EF081D" w:rsidRDefault="001B2AF5" w:rsidP="00E878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800" w:type="dxa"/>
          </w:tcPr>
          <w:p w14:paraId="32DFC696" w14:textId="5240042C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 xml:space="preserve">(916) </w:t>
            </w:r>
            <w:r w:rsidR="00DC59A0">
              <w:rPr>
                <w:b/>
                <w:bCs/>
              </w:rPr>
              <w:t>809</w:t>
            </w:r>
            <w:r w:rsidR="001B2AF5">
              <w:rPr>
                <w:b/>
                <w:bCs/>
              </w:rPr>
              <w:t>-3599</w:t>
            </w:r>
            <w:r w:rsidRPr="0094366F">
              <w:rPr>
                <w:b/>
                <w:bCs/>
              </w:rPr>
              <w:t>*</w:t>
            </w:r>
          </w:p>
        </w:tc>
      </w:tr>
      <w:tr w:rsidR="00E87857" w14:paraId="0FCB64D2" w14:textId="77777777" w:rsidTr="448A9145">
        <w:tc>
          <w:tcPr>
            <w:tcW w:w="2416" w:type="dxa"/>
          </w:tcPr>
          <w:p w14:paraId="4AF8CCCD" w14:textId="6C96EE4F" w:rsidR="00E87857" w:rsidRPr="004B0CA3" w:rsidRDefault="00E23A44" w:rsidP="00E87857">
            <w:pPr>
              <w:jc w:val="center"/>
            </w:pPr>
            <w:r w:rsidRPr="001C6864">
              <w:rPr>
                <w:b/>
                <w:bCs/>
              </w:rPr>
              <w:t>Odet Ford</w:t>
            </w:r>
          </w:p>
        </w:tc>
        <w:tc>
          <w:tcPr>
            <w:tcW w:w="1485" w:type="dxa"/>
          </w:tcPr>
          <w:p w14:paraId="45D5B701" w14:textId="152D194C" w:rsidR="00E87857" w:rsidRPr="00A30466" w:rsidRDefault="00C17AAB" w:rsidP="00E87857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Section Chief</w:t>
            </w:r>
          </w:p>
        </w:tc>
        <w:tc>
          <w:tcPr>
            <w:tcW w:w="3378" w:type="dxa"/>
          </w:tcPr>
          <w:p w14:paraId="32DA75BC" w14:textId="47158A1D" w:rsidR="00E87857" w:rsidRPr="00A30466" w:rsidRDefault="00C17AAB" w:rsidP="00E87857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I</w:t>
            </w:r>
            <w:r w:rsidR="00A24942" w:rsidRPr="00A30466">
              <w:rPr>
                <w:b/>
                <w:bCs/>
              </w:rPr>
              <w:t>mmigration Services Bureau</w:t>
            </w:r>
          </w:p>
        </w:tc>
        <w:tc>
          <w:tcPr>
            <w:tcW w:w="1806" w:type="dxa"/>
          </w:tcPr>
          <w:p w14:paraId="01E37502" w14:textId="743931A1" w:rsidR="00E87857" w:rsidRPr="00A30466" w:rsidRDefault="00C17AAB" w:rsidP="00E87857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 xml:space="preserve">(916) </w:t>
            </w:r>
            <w:r w:rsidR="00497A62">
              <w:rPr>
                <w:b/>
                <w:bCs/>
              </w:rPr>
              <w:t>651-8007</w:t>
            </w:r>
            <w:r w:rsidRPr="00A30466">
              <w:rPr>
                <w:b/>
                <w:bCs/>
              </w:rPr>
              <w:t>*</w:t>
            </w:r>
          </w:p>
        </w:tc>
        <w:tc>
          <w:tcPr>
            <w:tcW w:w="1800" w:type="dxa"/>
          </w:tcPr>
          <w:p w14:paraId="0E0C7AB0" w14:textId="7F949F6B" w:rsidR="00E87857" w:rsidRPr="004B0CA3" w:rsidRDefault="00A16009" w:rsidP="00E87857">
            <w:pPr>
              <w:jc w:val="center"/>
            </w:pPr>
            <w:r w:rsidRPr="001C6864">
              <w:rPr>
                <w:b/>
                <w:bCs/>
              </w:rPr>
              <w:t>(916) 205-0489*</w:t>
            </w:r>
          </w:p>
        </w:tc>
      </w:tr>
      <w:tr w:rsidR="00E87857" w14:paraId="4D2D2422" w14:textId="77777777" w:rsidTr="448A9145">
        <w:tc>
          <w:tcPr>
            <w:tcW w:w="2416" w:type="dxa"/>
          </w:tcPr>
          <w:p w14:paraId="7A0AE215" w14:textId="77777777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EF081D">
              <w:rPr>
                <w:b/>
                <w:bCs/>
              </w:rPr>
              <w:t>Yannina Casillas</w:t>
            </w:r>
          </w:p>
        </w:tc>
        <w:tc>
          <w:tcPr>
            <w:tcW w:w="1485" w:type="dxa"/>
          </w:tcPr>
          <w:p w14:paraId="0E903CB0" w14:textId="77777777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EF081D">
              <w:rPr>
                <w:b/>
                <w:bCs/>
              </w:rPr>
              <w:t>Manager</w:t>
            </w:r>
          </w:p>
        </w:tc>
        <w:tc>
          <w:tcPr>
            <w:tcW w:w="3378" w:type="dxa"/>
          </w:tcPr>
          <w:p w14:paraId="403BD269" w14:textId="0B6F4FE6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EF081D">
              <w:rPr>
                <w:b/>
                <w:bCs/>
              </w:rPr>
              <w:t>Immigrant Integration</w:t>
            </w:r>
          </w:p>
        </w:tc>
        <w:tc>
          <w:tcPr>
            <w:tcW w:w="1806" w:type="dxa"/>
          </w:tcPr>
          <w:p w14:paraId="4E74E58F" w14:textId="4DE0B2E5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00EF081D">
              <w:rPr>
                <w:b/>
                <w:bCs/>
              </w:rPr>
              <w:t>N/A</w:t>
            </w:r>
          </w:p>
        </w:tc>
        <w:tc>
          <w:tcPr>
            <w:tcW w:w="1800" w:type="dxa"/>
          </w:tcPr>
          <w:p w14:paraId="75976C92" w14:textId="58180F3E" w:rsidR="00E87857" w:rsidRPr="00EF081D" w:rsidRDefault="00E87857" w:rsidP="00E87857">
            <w:pPr>
              <w:jc w:val="center"/>
              <w:rPr>
                <w:b/>
                <w:bCs/>
              </w:rPr>
            </w:pPr>
            <w:r w:rsidRPr="3AAEE586">
              <w:rPr>
                <w:b/>
                <w:bCs/>
              </w:rPr>
              <w:t>(916) 216-4151*</w:t>
            </w:r>
          </w:p>
        </w:tc>
      </w:tr>
      <w:tr w:rsidR="00E87857" w14:paraId="1B1E722B" w14:textId="77777777" w:rsidTr="448A9145">
        <w:tc>
          <w:tcPr>
            <w:tcW w:w="2416" w:type="dxa"/>
          </w:tcPr>
          <w:p w14:paraId="57D0195F" w14:textId="77777777" w:rsidR="00E87857" w:rsidRDefault="00E87857" w:rsidP="00E87857">
            <w:pPr>
              <w:jc w:val="center"/>
            </w:pPr>
            <w:r>
              <w:t>Laura Zaragoza</w:t>
            </w:r>
          </w:p>
        </w:tc>
        <w:tc>
          <w:tcPr>
            <w:tcW w:w="1485" w:type="dxa"/>
          </w:tcPr>
          <w:p w14:paraId="656A365D" w14:textId="77777777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78250A31" w14:textId="44287D7B" w:rsidR="00E87857" w:rsidRDefault="00E87857" w:rsidP="00E87857">
            <w:pPr>
              <w:jc w:val="center"/>
            </w:pPr>
            <w:r>
              <w:t>Immigrant Integration</w:t>
            </w:r>
          </w:p>
        </w:tc>
        <w:tc>
          <w:tcPr>
            <w:tcW w:w="1806" w:type="dxa"/>
          </w:tcPr>
          <w:p w14:paraId="36B47A5B" w14:textId="5203D591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44C6D677" w14:textId="77777777" w:rsidR="00E87857" w:rsidRDefault="00E87857" w:rsidP="00E87857">
            <w:pPr>
              <w:jc w:val="center"/>
            </w:pPr>
            <w:r>
              <w:t>(916) 216-1210</w:t>
            </w:r>
          </w:p>
        </w:tc>
      </w:tr>
      <w:tr w:rsidR="00E87857" w14:paraId="2E4C5633" w14:textId="77777777" w:rsidTr="448A9145">
        <w:tc>
          <w:tcPr>
            <w:tcW w:w="2416" w:type="dxa"/>
          </w:tcPr>
          <w:p w14:paraId="7A0E946A" w14:textId="77777777" w:rsidR="00E87857" w:rsidRDefault="00E87857" w:rsidP="00E87857">
            <w:pPr>
              <w:jc w:val="center"/>
            </w:pPr>
            <w:r>
              <w:t>Alexandra Gonzalez</w:t>
            </w:r>
          </w:p>
        </w:tc>
        <w:tc>
          <w:tcPr>
            <w:tcW w:w="1485" w:type="dxa"/>
          </w:tcPr>
          <w:p w14:paraId="1C609A93" w14:textId="77777777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1981EF7D" w14:textId="2F9F4FC1" w:rsidR="00E87857" w:rsidRDefault="00E87857" w:rsidP="00E87857">
            <w:pPr>
              <w:jc w:val="center"/>
            </w:pPr>
            <w:r>
              <w:t>Immigrant Integration</w:t>
            </w:r>
          </w:p>
        </w:tc>
        <w:tc>
          <w:tcPr>
            <w:tcW w:w="1806" w:type="dxa"/>
          </w:tcPr>
          <w:p w14:paraId="4116BAD1" w14:textId="4004F6EE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2009AD5C" w14:textId="77777777" w:rsidR="00E87857" w:rsidRDefault="00E87857" w:rsidP="00E87857">
            <w:pPr>
              <w:jc w:val="center"/>
            </w:pPr>
            <w:r>
              <w:t>(916) 205-0413</w:t>
            </w:r>
          </w:p>
        </w:tc>
      </w:tr>
      <w:tr w:rsidR="00E87857" w14:paraId="33096E90" w14:textId="77777777" w:rsidTr="448A9145">
        <w:tc>
          <w:tcPr>
            <w:tcW w:w="2416" w:type="dxa"/>
          </w:tcPr>
          <w:p w14:paraId="4193A9B6" w14:textId="77777777" w:rsidR="00E87857" w:rsidRDefault="00E87857" w:rsidP="00E87857">
            <w:pPr>
              <w:jc w:val="center"/>
            </w:pPr>
            <w:r w:rsidRPr="00F17971">
              <w:t>Isela Martinez-Dang</w:t>
            </w:r>
          </w:p>
        </w:tc>
        <w:tc>
          <w:tcPr>
            <w:tcW w:w="1485" w:type="dxa"/>
          </w:tcPr>
          <w:p w14:paraId="58E27405" w14:textId="77777777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69BDE116" w14:textId="49F03EC8" w:rsidR="00E87857" w:rsidRDefault="00E87857" w:rsidP="00E87857">
            <w:pPr>
              <w:jc w:val="center"/>
            </w:pPr>
            <w:r>
              <w:t>Immigrant Integration</w:t>
            </w:r>
          </w:p>
        </w:tc>
        <w:tc>
          <w:tcPr>
            <w:tcW w:w="1806" w:type="dxa"/>
          </w:tcPr>
          <w:p w14:paraId="0289D9E8" w14:textId="28CD5EE3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7D7956F2" w14:textId="77777777" w:rsidR="00E87857" w:rsidRDefault="00E87857" w:rsidP="00E87857">
            <w:pPr>
              <w:jc w:val="center"/>
            </w:pPr>
            <w:r w:rsidRPr="00F17971">
              <w:t>(916) 201-0814</w:t>
            </w:r>
          </w:p>
        </w:tc>
      </w:tr>
      <w:tr w:rsidR="00E87857" w:rsidRPr="001C6864" w14:paraId="676AB4D3" w14:textId="77777777" w:rsidTr="448A9145">
        <w:tc>
          <w:tcPr>
            <w:tcW w:w="2416" w:type="dxa"/>
          </w:tcPr>
          <w:p w14:paraId="2108F198" w14:textId="4BE5F76F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Desiree Barahona</w:t>
            </w:r>
          </w:p>
        </w:tc>
        <w:tc>
          <w:tcPr>
            <w:tcW w:w="1485" w:type="dxa"/>
          </w:tcPr>
          <w:p w14:paraId="6F292656" w14:textId="28BB02E0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Manager</w:t>
            </w:r>
          </w:p>
        </w:tc>
        <w:tc>
          <w:tcPr>
            <w:tcW w:w="3378" w:type="dxa"/>
          </w:tcPr>
          <w:p w14:paraId="18B0B472" w14:textId="15E88F44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Programs and Operations</w:t>
            </w:r>
          </w:p>
        </w:tc>
        <w:tc>
          <w:tcPr>
            <w:tcW w:w="1806" w:type="dxa"/>
          </w:tcPr>
          <w:p w14:paraId="4E072EFD" w14:textId="775F3ADC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N/A</w:t>
            </w:r>
          </w:p>
        </w:tc>
        <w:tc>
          <w:tcPr>
            <w:tcW w:w="1800" w:type="dxa"/>
          </w:tcPr>
          <w:p w14:paraId="04A274E2" w14:textId="45A1D904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(916) 216-4674*</w:t>
            </w:r>
          </w:p>
        </w:tc>
      </w:tr>
      <w:tr w:rsidR="00E87857" w14:paraId="3ECC086B" w14:textId="77777777" w:rsidTr="448A9145">
        <w:tc>
          <w:tcPr>
            <w:tcW w:w="2416" w:type="dxa"/>
          </w:tcPr>
          <w:p w14:paraId="6B493C64" w14:textId="12735CAC" w:rsidR="00E87857" w:rsidRPr="00F17971" w:rsidRDefault="00E87857" w:rsidP="00E87857">
            <w:pPr>
              <w:jc w:val="center"/>
            </w:pPr>
            <w:r w:rsidRPr="00EB3182">
              <w:t>Kimberly Dean</w:t>
            </w:r>
          </w:p>
        </w:tc>
        <w:tc>
          <w:tcPr>
            <w:tcW w:w="1485" w:type="dxa"/>
          </w:tcPr>
          <w:p w14:paraId="739EA829" w14:textId="6EB6F744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28A61306" w14:textId="4D430BC0" w:rsidR="00E87857" w:rsidRDefault="00E87857" w:rsidP="00E87857">
            <w:pPr>
              <w:jc w:val="center"/>
            </w:pPr>
            <w:r w:rsidRPr="00EF081D">
              <w:t>Programs and Operations</w:t>
            </w:r>
          </w:p>
        </w:tc>
        <w:tc>
          <w:tcPr>
            <w:tcW w:w="1806" w:type="dxa"/>
          </w:tcPr>
          <w:p w14:paraId="063496D7" w14:textId="2FABFE11" w:rsidR="00E87857" w:rsidRDefault="008E73D7" w:rsidP="00DD55D4">
            <w:r>
              <w:t>(916) 651-2878</w:t>
            </w:r>
          </w:p>
        </w:tc>
        <w:tc>
          <w:tcPr>
            <w:tcW w:w="1800" w:type="dxa"/>
          </w:tcPr>
          <w:p w14:paraId="2A8B586D" w14:textId="0F77EAA8" w:rsidR="00E87857" w:rsidRPr="00F17971" w:rsidRDefault="59628C9E" w:rsidP="00E87857">
            <w:pPr>
              <w:jc w:val="center"/>
            </w:pPr>
            <w:r>
              <w:t>(916) 203-1009</w:t>
            </w:r>
          </w:p>
        </w:tc>
      </w:tr>
      <w:tr w:rsidR="00E87857" w14:paraId="586958B6" w14:textId="77777777" w:rsidTr="448A9145">
        <w:tc>
          <w:tcPr>
            <w:tcW w:w="2416" w:type="dxa"/>
          </w:tcPr>
          <w:p w14:paraId="72CABD74" w14:textId="7C38E229" w:rsidR="00E87857" w:rsidRPr="00F17971" w:rsidRDefault="00E87857" w:rsidP="00E87857">
            <w:pPr>
              <w:jc w:val="center"/>
            </w:pPr>
            <w:proofErr w:type="spellStart"/>
            <w:r>
              <w:t>Karaninder</w:t>
            </w:r>
            <w:proofErr w:type="spellEnd"/>
            <w:r>
              <w:t xml:space="preserve"> </w:t>
            </w:r>
            <w:proofErr w:type="spellStart"/>
            <w:r>
              <w:t>Shergill</w:t>
            </w:r>
            <w:proofErr w:type="spellEnd"/>
          </w:p>
        </w:tc>
        <w:tc>
          <w:tcPr>
            <w:tcW w:w="1485" w:type="dxa"/>
          </w:tcPr>
          <w:p w14:paraId="66D2F2C4" w14:textId="2D4945D8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45B82B22" w14:textId="5DF1C729" w:rsidR="00E87857" w:rsidRDefault="00E87857" w:rsidP="00E87857">
            <w:pPr>
              <w:jc w:val="center"/>
            </w:pPr>
            <w:r w:rsidRPr="00EF081D">
              <w:t>Programs and Operations</w:t>
            </w:r>
          </w:p>
        </w:tc>
        <w:tc>
          <w:tcPr>
            <w:tcW w:w="1806" w:type="dxa"/>
          </w:tcPr>
          <w:p w14:paraId="455BA0B3" w14:textId="440F7289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6730DBB3" w14:textId="754E1037" w:rsidR="00E87857" w:rsidRPr="00F17971" w:rsidRDefault="00E87857" w:rsidP="00E87857">
            <w:pPr>
              <w:jc w:val="center"/>
            </w:pPr>
            <w:r>
              <w:t xml:space="preserve">(916) </w:t>
            </w:r>
            <w:r w:rsidR="15A40C2D">
              <w:t>662-0366</w:t>
            </w:r>
          </w:p>
        </w:tc>
      </w:tr>
      <w:tr w:rsidR="00E87857" w14:paraId="7121F215" w14:textId="77777777" w:rsidTr="448A9145">
        <w:tc>
          <w:tcPr>
            <w:tcW w:w="2416" w:type="dxa"/>
          </w:tcPr>
          <w:p w14:paraId="756CCFFA" w14:textId="6F092830" w:rsidR="00E87857" w:rsidRPr="00F17971" w:rsidRDefault="00E87857" w:rsidP="00E87857">
            <w:pPr>
              <w:jc w:val="center"/>
            </w:pPr>
            <w:r>
              <w:t>Jennifer Santos</w:t>
            </w:r>
          </w:p>
        </w:tc>
        <w:tc>
          <w:tcPr>
            <w:tcW w:w="1485" w:type="dxa"/>
          </w:tcPr>
          <w:p w14:paraId="6A73AB98" w14:textId="4D57A688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728AD722" w14:textId="5263E916" w:rsidR="00E87857" w:rsidRDefault="00E87857" w:rsidP="00E87857">
            <w:pPr>
              <w:jc w:val="center"/>
            </w:pPr>
            <w:r w:rsidRPr="00EF081D">
              <w:t>Programs and Operations</w:t>
            </w:r>
          </w:p>
        </w:tc>
        <w:tc>
          <w:tcPr>
            <w:tcW w:w="1806" w:type="dxa"/>
          </w:tcPr>
          <w:p w14:paraId="536C294A" w14:textId="1FA9D427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7778D21F" w14:textId="5B1D1937" w:rsidR="00E87857" w:rsidRPr="00F17971" w:rsidRDefault="00E87857" w:rsidP="00E87857">
            <w:pPr>
              <w:jc w:val="center"/>
            </w:pPr>
            <w:r>
              <w:t xml:space="preserve">(916) </w:t>
            </w:r>
            <w:r w:rsidR="00F342E5">
              <w:t>809-5203</w:t>
            </w:r>
          </w:p>
        </w:tc>
      </w:tr>
      <w:tr w:rsidR="00E87857" w:rsidRPr="001C6864" w14:paraId="1E6FDE4C" w14:textId="77777777" w:rsidTr="448A9145">
        <w:tc>
          <w:tcPr>
            <w:tcW w:w="2416" w:type="dxa"/>
          </w:tcPr>
          <w:p w14:paraId="044931AC" w14:textId="3F5446E9" w:rsidR="00E87857" w:rsidRPr="001C6864" w:rsidRDefault="25CA6A52" w:rsidP="00E87857">
            <w:pPr>
              <w:jc w:val="center"/>
              <w:rPr>
                <w:b/>
                <w:bCs/>
              </w:rPr>
            </w:pPr>
            <w:r w:rsidRPr="3AAE7B70">
              <w:rPr>
                <w:b/>
                <w:bCs/>
              </w:rPr>
              <w:t>VACANT</w:t>
            </w:r>
          </w:p>
        </w:tc>
        <w:tc>
          <w:tcPr>
            <w:tcW w:w="1485" w:type="dxa"/>
          </w:tcPr>
          <w:p w14:paraId="070349F6" w14:textId="5CE38346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Manager</w:t>
            </w:r>
          </w:p>
        </w:tc>
        <w:tc>
          <w:tcPr>
            <w:tcW w:w="3378" w:type="dxa"/>
          </w:tcPr>
          <w:p w14:paraId="243917DE" w14:textId="3B1E602F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Policy and Programs</w:t>
            </w:r>
          </w:p>
        </w:tc>
        <w:tc>
          <w:tcPr>
            <w:tcW w:w="1806" w:type="dxa"/>
          </w:tcPr>
          <w:p w14:paraId="3D556DA6" w14:textId="336FD101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(916) 651-8007</w:t>
            </w:r>
          </w:p>
        </w:tc>
        <w:tc>
          <w:tcPr>
            <w:tcW w:w="1800" w:type="dxa"/>
          </w:tcPr>
          <w:p w14:paraId="115C5685" w14:textId="1AF0F9FD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15AA4F2C">
              <w:rPr>
                <w:b/>
                <w:bCs/>
              </w:rPr>
              <w:t xml:space="preserve">(916) </w:t>
            </w:r>
            <w:r w:rsidR="249EDBAB" w:rsidRPr="15AA4F2C">
              <w:rPr>
                <w:b/>
                <w:bCs/>
              </w:rPr>
              <w:t>764-7104</w:t>
            </w:r>
            <w:r w:rsidRPr="15AA4F2C">
              <w:rPr>
                <w:b/>
                <w:bCs/>
              </w:rPr>
              <w:t>*</w:t>
            </w:r>
          </w:p>
        </w:tc>
      </w:tr>
      <w:tr w:rsidR="00E87857" w14:paraId="57B3B9B3" w14:textId="77777777" w:rsidTr="448A9145">
        <w:tc>
          <w:tcPr>
            <w:tcW w:w="2416" w:type="dxa"/>
          </w:tcPr>
          <w:p w14:paraId="0955C6B3" w14:textId="713350B6" w:rsidR="00E87857" w:rsidRDefault="5824B006" w:rsidP="00E87857">
            <w:pPr>
              <w:jc w:val="center"/>
            </w:pPr>
            <w:r>
              <w:t>VACANT</w:t>
            </w:r>
          </w:p>
        </w:tc>
        <w:tc>
          <w:tcPr>
            <w:tcW w:w="1485" w:type="dxa"/>
          </w:tcPr>
          <w:p w14:paraId="3AB4898F" w14:textId="326077E4" w:rsidR="00E87857" w:rsidRDefault="00E87857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3B0E0632" w14:textId="1EBAE08E" w:rsidR="00E87857" w:rsidRDefault="00E87857" w:rsidP="00E87857">
            <w:pPr>
              <w:jc w:val="center"/>
            </w:pPr>
            <w:r>
              <w:t>Policy and Programs</w:t>
            </w:r>
          </w:p>
        </w:tc>
        <w:tc>
          <w:tcPr>
            <w:tcW w:w="1806" w:type="dxa"/>
          </w:tcPr>
          <w:p w14:paraId="24107E70" w14:textId="779FC8D2" w:rsidR="00E87857" w:rsidRDefault="00E87857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27CF5319" w14:textId="06DEA09B" w:rsidR="00E87857" w:rsidRPr="00F17971" w:rsidRDefault="00E87857" w:rsidP="00E87857">
            <w:pPr>
              <w:jc w:val="center"/>
            </w:pPr>
            <w:r w:rsidRPr="00EB3182">
              <w:t>(916) 203-1376</w:t>
            </w:r>
          </w:p>
        </w:tc>
      </w:tr>
      <w:tr w:rsidR="00A16009" w14:paraId="158EDD77" w14:textId="77777777" w:rsidTr="448A9145">
        <w:tc>
          <w:tcPr>
            <w:tcW w:w="2416" w:type="dxa"/>
          </w:tcPr>
          <w:p w14:paraId="048C1048" w14:textId="226D7099" w:rsidR="00A16009" w:rsidRDefault="00B07FF2" w:rsidP="00E87857">
            <w:pPr>
              <w:jc w:val="center"/>
            </w:pPr>
            <w:r>
              <w:t>Sutiya Boonfu</w:t>
            </w:r>
          </w:p>
        </w:tc>
        <w:tc>
          <w:tcPr>
            <w:tcW w:w="1485" w:type="dxa"/>
          </w:tcPr>
          <w:p w14:paraId="0C594432" w14:textId="7727E4AC" w:rsidR="00A16009" w:rsidRDefault="00570D2E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5799E1D1" w14:textId="6A401587" w:rsidR="00A16009" w:rsidRDefault="00570D2E" w:rsidP="00E87857">
            <w:pPr>
              <w:jc w:val="center"/>
            </w:pPr>
            <w:r>
              <w:t>Policy and Programs</w:t>
            </w:r>
          </w:p>
        </w:tc>
        <w:tc>
          <w:tcPr>
            <w:tcW w:w="1806" w:type="dxa"/>
          </w:tcPr>
          <w:p w14:paraId="4578FCD8" w14:textId="37932941" w:rsidR="00A16009" w:rsidRDefault="00570D2E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4D88D637" w14:textId="009479A2" w:rsidR="00A16009" w:rsidRPr="00EB3182" w:rsidRDefault="00570D2E" w:rsidP="00E87857">
            <w:pPr>
              <w:jc w:val="center"/>
            </w:pPr>
            <w:r>
              <w:t xml:space="preserve">(916) </w:t>
            </w:r>
            <w:r w:rsidR="00B07FF2">
              <w:t>809-6412</w:t>
            </w:r>
          </w:p>
        </w:tc>
      </w:tr>
      <w:tr w:rsidR="00A16009" w14:paraId="14B7A9F4" w14:textId="77777777" w:rsidTr="448A9145">
        <w:tc>
          <w:tcPr>
            <w:tcW w:w="2416" w:type="dxa"/>
          </w:tcPr>
          <w:p w14:paraId="5A4EFD15" w14:textId="0D4EDD47" w:rsidR="00A16009" w:rsidRDefault="008E251E" w:rsidP="00E87857">
            <w:pPr>
              <w:jc w:val="center"/>
            </w:pPr>
            <w:r>
              <w:t>Gladys Jimenez</w:t>
            </w:r>
          </w:p>
        </w:tc>
        <w:tc>
          <w:tcPr>
            <w:tcW w:w="1485" w:type="dxa"/>
          </w:tcPr>
          <w:p w14:paraId="234FEB2B" w14:textId="5C0ECCB3" w:rsidR="00A16009" w:rsidRDefault="00570D2E" w:rsidP="00E87857">
            <w:pPr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4BFD909C" w14:textId="3786C1CC" w:rsidR="00A16009" w:rsidRDefault="00570D2E" w:rsidP="00E87857">
            <w:pPr>
              <w:jc w:val="center"/>
            </w:pPr>
            <w:r>
              <w:t>Policy and Programs</w:t>
            </w:r>
          </w:p>
        </w:tc>
        <w:tc>
          <w:tcPr>
            <w:tcW w:w="1806" w:type="dxa"/>
          </w:tcPr>
          <w:p w14:paraId="59A18F28" w14:textId="02562DC5" w:rsidR="00A16009" w:rsidRDefault="00570D2E" w:rsidP="00E87857">
            <w:pPr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25FDCD3F" w14:textId="6F034235" w:rsidR="00A16009" w:rsidRPr="00EB3182" w:rsidRDefault="00570D2E" w:rsidP="00E87857">
            <w:pPr>
              <w:jc w:val="center"/>
            </w:pPr>
            <w:r>
              <w:t xml:space="preserve">(916) </w:t>
            </w:r>
            <w:r w:rsidR="008E251E">
              <w:t>203-0105</w:t>
            </w:r>
          </w:p>
        </w:tc>
      </w:tr>
      <w:tr w:rsidR="00E87857" w:rsidRPr="001C6864" w14:paraId="07ABD22E" w14:textId="77777777" w:rsidTr="448A9145">
        <w:tc>
          <w:tcPr>
            <w:tcW w:w="2416" w:type="dxa"/>
          </w:tcPr>
          <w:p w14:paraId="441705E0" w14:textId="579C9B6A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Kirsten Raschko</w:t>
            </w:r>
          </w:p>
        </w:tc>
        <w:tc>
          <w:tcPr>
            <w:tcW w:w="1485" w:type="dxa"/>
          </w:tcPr>
          <w:p w14:paraId="42494954" w14:textId="0303A76E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Manager</w:t>
            </w:r>
          </w:p>
        </w:tc>
        <w:tc>
          <w:tcPr>
            <w:tcW w:w="3378" w:type="dxa"/>
          </w:tcPr>
          <w:p w14:paraId="108EE506" w14:textId="7196AF83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Rapid Response Services</w:t>
            </w:r>
          </w:p>
        </w:tc>
        <w:tc>
          <w:tcPr>
            <w:tcW w:w="1806" w:type="dxa"/>
          </w:tcPr>
          <w:p w14:paraId="54F4D1EC" w14:textId="2EA399FD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N/A</w:t>
            </w:r>
          </w:p>
        </w:tc>
        <w:tc>
          <w:tcPr>
            <w:tcW w:w="1800" w:type="dxa"/>
          </w:tcPr>
          <w:p w14:paraId="4F263428" w14:textId="705D92D1" w:rsidR="00E87857" w:rsidRPr="001C6864" w:rsidRDefault="00E87857" w:rsidP="00E87857">
            <w:pPr>
              <w:jc w:val="center"/>
              <w:rPr>
                <w:b/>
                <w:bCs/>
              </w:rPr>
            </w:pPr>
            <w:r w:rsidRPr="001C6864">
              <w:rPr>
                <w:b/>
                <w:bCs/>
              </w:rPr>
              <w:t>(916) 838-8022*</w:t>
            </w:r>
          </w:p>
        </w:tc>
      </w:tr>
      <w:tr w:rsidR="00E87857" w14:paraId="0746CFA1" w14:textId="77777777" w:rsidTr="448A9145">
        <w:tc>
          <w:tcPr>
            <w:tcW w:w="2416" w:type="dxa"/>
          </w:tcPr>
          <w:p w14:paraId="655ED798" w14:textId="6BF1F6B4" w:rsidR="00E87857" w:rsidRDefault="00E87857" w:rsidP="00E87857">
            <w:pPr>
              <w:contextualSpacing/>
              <w:jc w:val="center"/>
            </w:pPr>
            <w:r w:rsidRPr="001C6864">
              <w:t>Kalen Kasraie</w:t>
            </w:r>
          </w:p>
        </w:tc>
        <w:tc>
          <w:tcPr>
            <w:tcW w:w="1485" w:type="dxa"/>
          </w:tcPr>
          <w:p w14:paraId="0281D995" w14:textId="7870A560" w:rsidR="00E87857" w:rsidRDefault="00E87857" w:rsidP="00E87857">
            <w:pPr>
              <w:contextualSpacing/>
              <w:jc w:val="center"/>
            </w:pPr>
            <w:r>
              <w:t>Analyst</w:t>
            </w:r>
          </w:p>
        </w:tc>
        <w:tc>
          <w:tcPr>
            <w:tcW w:w="3378" w:type="dxa"/>
          </w:tcPr>
          <w:p w14:paraId="4A84EA2B" w14:textId="436EC438" w:rsidR="00E87857" w:rsidRDefault="00E87857" w:rsidP="00E87857">
            <w:pPr>
              <w:contextualSpacing/>
              <w:jc w:val="center"/>
            </w:pPr>
            <w:r>
              <w:t>Rapid Response Services</w:t>
            </w:r>
          </w:p>
        </w:tc>
        <w:tc>
          <w:tcPr>
            <w:tcW w:w="1806" w:type="dxa"/>
          </w:tcPr>
          <w:p w14:paraId="68184093" w14:textId="55574724" w:rsidR="00E87857" w:rsidRDefault="00E87857" w:rsidP="00E87857">
            <w:pPr>
              <w:contextualSpacing/>
              <w:jc w:val="center"/>
            </w:pPr>
            <w:r>
              <w:t>N/A</w:t>
            </w:r>
          </w:p>
        </w:tc>
        <w:tc>
          <w:tcPr>
            <w:tcW w:w="1800" w:type="dxa"/>
          </w:tcPr>
          <w:p w14:paraId="057226CA" w14:textId="2A509BB9" w:rsidR="00E87857" w:rsidRDefault="00E87857" w:rsidP="00E87857">
            <w:pPr>
              <w:contextualSpacing/>
              <w:jc w:val="center"/>
            </w:pPr>
            <w:r w:rsidRPr="001C6864">
              <w:t>(916) 212-0777</w:t>
            </w:r>
          </w:p>
        </w:tc>
      </w:tr>
    </w:tbl>
    <w:p w14:paraId="462FD693" w14:textId="5AED3AE2" w:rsidR="008C4834" w:rsidRPr="00A72B3F" w:rsidRDefault="0094366F" w:rsidP="00D114E1">
      <w:pPr>
        <w:pStyle w:val="Heading2"/>
        <w:spacing w:line="240" w:lineRule="auto"/>
        <w:contextualSpacing/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</w:pPr>
      <w:r w:rsidRPr="00A72B3F">
        <w:rPr>
          <w:rStyle w:val="IntenseReference"/>
          <w:rFonts w:asciiTheme="majorHAnsi" w:hAnsiTheme="majorHAnsi" w:cstheme="majorHAnsi"/>
          <w:b w:val="0"/>
          <w:bCs w:val="0"/>
          <w:smallCaps w:val="0"/>
          <w:color w:val="auto"/>
          <w:spacing w:val="0"/>
          <w:sz w:val="28"/>
          <w:szCs w:val="28"/>
        </w:rPr>
        <w:t xml:space="preserve">Refugee Programs Bureau </w:t>
      </w:r>
    </w:p>
    <w:p w14:paraId="063FF774" w14:textId="4E9B7126" w:rsidR="00985062" w:rsidRPr="00E50F6A" w:rsidRDefault="0094366F" w:rsidP="008C4834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E50F6A">
        <w:rPr>
          <w:rStyle w:val="IntenseReference"/>
          <w:color w:val="auto"/>
          <w:sz w:val="24"/>
          <w:szCs w:val="24"/>
        </w:rPr>
        <w:t xml:space="preserve"> </w:t>
      </w:r>
      <w:r w:rsidR="00985062" w:rsidRPr="00E50F6A">
        <w:rPr>
          <w:rStyle w:val="IntenseReference"/>
          <w:color w:val="auto"/>
          <w:sz w:val="24"/>
          <w:szCs w:val="24"/>
        </w:rPr>
        <w:t>Main</w:t>
      </w:r>
      <w:r w:rsidR="008C4834" w:rsidRPr="00E50F6A">
        <w:rPr>
          <w:rStyle w:val="IntenseReference"/>
          <w:color w:val="auto"/>
          <w:sz w:val="24"/>
          <w:szCs w:val="24"/>
        </w:rPr>
        <w:t xml:space="preserve"> Line</w:t>
      </w:r>
      <w:r w:rsidR="00985062" w:rsidRPr="00E50F6A">
        <w:rPr>
          <w:rStyle w:val="IntenseReference"/>
          <w:b w:val="0"/>
          <w:bCs w:val="0"/>
          <w:color w:val="auto"/>
          <w:sz w:val="24"/>
          <w:szCs w:val="24"/>
        </w:rPr>
        <w:t>: (916) 654-4356 Fax Number: (916) 654-7187</w:t>
      </w:r>
    </w:p>
    <w:p w14:paraId="2DDD513C" w14:textId="0265C29E" w:rsidR="008C4834" w:rsidRPr="00A72B3F" w:rsidRDefault="00447D50" w:rsidP="00542911">
      <w:pPr>
        <w:spacing w:after="0"/>
        <w:jc w:val="center"/>
        <w:rPr>
          <w:rStyle w:val="IntenseReference"/>
          <w:b w:val="0"/>
          <w:bCs w:val="0"/>
          <w:color w:val="auto"/>
          <w:sz w:val="24"/>
          <w:szCs w:val="24"/>
        </w:rPr>
      </w:pPr>
      <w:r w:rsidRPr="00A72B3F">
        <w:rPr>
          <w:sz w:val="24"/>
          <w:szCs w:val="24"/>
        </w:rPr>
        <w:t>MS 9-6-</w:t>
      </w:r>
      <w:r w:rsidR="00E10B28" w:rsidRPr="00A72B3F">
        <w:rPr>
          <w:sz w:val="24"/>
          <w:szCs w:val="24"/>
        </w:rPr>
        <w:t>646</w:t>
      </w:r>
      <w:r w:rsidRPr="00A72B3F">
        <w:rPr>
          <w:sz w:val="24"/>
          <w:szCs w:val="24"/>
        </w:rPr>
        <w:t xml:space="preserve"> </w:t>
      </w:r>
      <w:r w:rsidR="00E10B28"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| </w:t>
      </w:r>
      <w:r w:rsidR="0094366F" w:rsidRPr="00A72B3F">
        <w:rPr>
          <w:rStyle w:val="IntenseReference"/>
          <w:b w:val="0"/>
          <w:bCs w:val="0"/>
          <w:color w:val="auto"/>
          <w:sz w:val="24"/>
          <w:szCs w:val="24"/>
        </w:rPr>
        <w:t>Unit 021</w:t>
      </w:r>
      <w:r w:rsidR="00240F83"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</w:t>
      </w:r>
      <w:r w:rsidR="0094366F" w:rsidRPr="00A72B3F">
        <w:rPr>
          <w:rStyle w:val="IntenseReference"/>
          <w:b w:val="0"/>
          <w:bCs w:val="0"/>
          <w:color w:val="auto"/>
          <w:sz w:val="24"/>
          <w:szCs w:val="24"/>
        </w:rPr>
        <w:t>Index 6021</w:t>
      </w:r>
      <w:r w:rsidR="00240F83" w:rsidRPr="00A72B3F">
        <w:rPr>
          <w:rStyle w:val="IntenseReference"/>
          <w:b w:val="0"/>
          <w:bCs w:val="0"/>
          <w:color w:val="auto"/>
          <w:sz w:val="24"/>
          <w:szCs w:val="24"/>
        </w:rPr>
        <w:t xml:space="preserve"> | </w:t>
      </w:r>
      <w:r w:rsidR="0094366F" w:rsidRPr="00A72B3F">
        <w:rPr>
          <w:rStyle w:val="IntenseReference"/>
          <w:b w:val="0"/>
          <w:bCs w:val="0"/>
          <w:color w:val="auto"/>
          <w:sz w:val="24"/>
          <w:szCs w:val="24"/>
        </w:rPr>
        <w:t>Service Location 96021</w:t>
      </w:r>
    </w:p>
    <w:p w14:paraId="77C3AAFD" w14:textId="5B6EE744" w:rsidR="00DD34AA" w:rsidRPr="00542911" w:rsidRDefault="00DD34AA" w:rsidP="00542911">
      <w:pPr>
        <w:spacing w:after="0"/>
        <w:jc w:val="center"/>
        <w:rPr>
          <w:b/>
          <w:bCs/>
          <w:smallCaps/>
          <w:color w:val="4472C4" w:themeColor="accent1"/>
          <w:spacing w:val="5"/>
        </w:rPr>
      </w:pPr>
    </w:p>
    <w:tbl>
      <w:tblPr>
        <w:tblStyle w:val="TableGrid"/>
        <w:tblW w:w="10885" w:type="dxa"/>
        <w:tblLook w:val="04A0" w:firstRow="1" w:lastRow="0" w:firstColumn="1" w:lastColumn="0" w:noHBand="0" w:noVBand="1"/>
      </w:tblPr>
      <w:tblGrid>
        <w:gridCol w:w="2145"/>
        <w:gridCol w:w="2080"/>
        <w:gridCol w:w="2850"/>
        <w:gridCol w:w="1920"/>
        <w:gridCol w:w="1890"/>
      </w:tblGrid>
      <w:tr w:rsidR="0094366F" w14:paraId="043961D9" w14:textId="77777777" w:rsidTr="517F273F">
        <w:tc>
          <w:tcPr>
            <w:tcW w:w="2145" w:type="dxa"/>
            <w:shd w:val="clear" w:color="auto" w:fill="E2EFD9" w:themeFill="accent6" w:themeFillTint="33"/>
          </w:tcPr>
          <w:p w14:paraId="05B683DC" w14:textId="71B2BAD6" w:rsidR="0094366F" w:rsidRPr="002B37B4" w:rsidRDefault="0094366F" w:rsidP="0094366F">
            <w:pPr>
              <w:jc w:val="center"/>
              <w:rPr>
                <w:b/>
              </w:rPr>
            </w:pPr>
            <w:r w:rsidRPr="002B37B4">
              <w:rPr>
                <w:b/>
              </w:rPr>
              <w:t>Staff</w:t>
            </w:r>
          </w:p>
        </w:tc>
        <w:tc>
          <w:tcPr>
            <w:tcW w:w="2080" w:type="dxa"/>
            <w:shd w:val="clear" w:color="auto" w:fill="E2EFD9" w:themeFill="accent6" w:themeFillTint="33"/>
          </w:tcPr>
          <w:p w14:paraId="45ED4D56" w14:textId="2B3122C5" w:rsidR="0094366F" w:rsidRPr="002B37B4" w:rsidRDefault="0094366F" w:rsidP="0094366F">
            <w:pPr>
              <w:jc w:val="center"/>
              <w:rPr>
                <w:b/>
              </w:rPr>
            </w:pPr>
            <w:r w:rsidRPr="002B37B4">
              <w:rPr>
                <w:b/>
              </w:rPr>
              <w:t>Classification</w:t>
            </w:r>
          </w:p>
        </w:tc>
        <w:tc>
          <w:tcPr>
            <w:tcW w:w="2850" w:type="dxa"/>
            <w:shd w:val="clear" w:color="auto" w:fill="E2EFD9" w:themeFill="accent6" w:themeFillTint="33"/>
          </w:tcPr>
          <w:p w14:paraId="3BBCC1D8" w14:textId="7E4BC592" w:rsidR="0094366F" w:rsidRPr="002B37B4" w:rsidRDefault="0094366F" w:rsidP="0094366F">
            <w:pPr>
              <w:jc w:val="center"/>
              <w:rPr>
                <w:b/>
              </w:rPr>
            </w:pPr>
            <w:r w:rsidRPr="002B37B4">
              <w:rPr>
                <w:b/>
              </w:rPr>
              <w:t>Bureau</w:t>
            </w:r>
            <w:r w:rsidR="00C37CA8">
              <w:rPr>
                <w:b/>
              </w:rPr>
              <w:t xml:space="preserve"> or </w:t>
            </w:r>
            <w:r w:rsidRPr="002B37B4">
              <w:rPr>
                <w:b/>
              </w:rPr>
              <w:t>Unit</w:t>
            </w:r>
          </w:p>
        </w:tc>
        <w:tc>
          <w:tcPr>
            <w:tcW w:w="1920" w:type="dxa"/>
            <w:shd w:val="clear" w:color="auto" w:fill="E2EFD9" w:themeFill="accent6" w:themeFillTint="33"/>
          </w:tcPr>
          <w:p w14:paraId="536560FF" w14:textId="10AB1816" w:rsidR="0094366F" w:rsidRPr="002B37B4" w:rsidRDefault="0094366F" w:rsidP="0094366F">
            <w:pPr>
              <w:jc w:val="center"/>
              <w:rPr>
                <w:b/>
              </w:rPr>
            </w:pPr>
            <w:r w:rsidRPr="002B37B4">
              <w:rPr>
                <w:b/>
              </w:rPr>
              <w:t>Office</w:t>
            </w:r>
            <w:r w:rsidR="003A1297">
              <w:rPr>
                <w:b/>
                <w:bCs/>
              </w:rPr>
              <w:t xml:space="preserve"> #</w:t>
            </w:r>
          </w:p>
        </w:tc>
        <w:tc>
          <w:tcPr>
            <w:tcW w:w="1890" w:type="dxa"/>
            <w:shd w:val="clear" w:color="auto" w:fill="E2EFD9" w:themeFill="accent6" w:themeFillTint="33"/>
          </w:tcPr>
          <w:p w14:paraId="7346F532" w14:textId="1F2104E8" w:rsidR="0094366F" w:rsidRPr="002B37B4" w:rsidRDefault="0094366F" w:rsidP="0094366F">
            <w:pPr>
              <w:jc w:val="center"/>
              <w:rPr>
                <w:b/>
              </w:rPr>
            </w:pPr>
            <w:r w:rsidRPr="002B37B4">
              <w:rPr>
                <w:b/>
              </w:rPr>
              <w:t>Cell</w:t>
            </w:r>
            <w:r w:rsidR="003A1297">
              <w:rPr>
                <w:b/>
                <w:bCs/>
              </w:rPr>
              <w:t xml:space="preserve"> #</w:t>
            </w:r>
          </w:p>
        </w:tc>
      </w:tr>
      <w:tr w:rsidR="00542911" w:rsidRPr="006B7AF5" w14:paraId="46EB9511" w14:textId="77777777" w:rsidTr="517F273F">
        <w:tc>
          <w:tcPr>
            <w:tcW w:w="2145" w:type="dxa"/>
          </w:tcPr>
          <w:p w14:paraId="7A906391" w14:textId="572A1702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Kathy Yang</w:t>
            </w:r>
          </w:p>
        </w:tc>
        <w:tc>
          <w:tcPr>
            <w:tcW w:w="2080" w:type="dxa"/>
          </w:tcPr>
          <w:p w14:paraId="1048BB8C" w14:textId="04C17A00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Bureau Chief</w:t>
            </w:r>
          </w:p>
        </w:tc>
        <w:tc>
          <w:tcPr>
            <w:tcW w:w="2850" w:type="dxa"/>
          </w:tcPr>
          <w:p w14:paraId="514FA5BA" w14:textId="41C66238" w:rsidR="00542911" w:rsidRPr="006B7AF5" w:rsidRDefault="00A24942" w:rsidP="005429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Refugee Programs Bureau</w:t>
            </w:r>
          </w:p>
        </w:tc>
        <w:tc>
          <w:tcPr>
            <w:tcW w:w="1920" w:type="dxa"/>
          </w:tcPr>
          <w:p w14:paraId="7795AF6D" w14:textId="6CD28DC3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651-8857*</w:t>
            </w:r>
          </w:p>
        </w:tc>
        <w:tc>
          <w:tcPr>
            <w:tcW w:w="1890" w:type="dxa"/>
          </w:tcPr>
          <w:p w14:paraId="4477E727" w14:textId="649566F3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94366F">
              <w:rPr>
                <w:b/>
                <w:bCs/>
              </w:rPr>
              <w:t>(916) 204-1941*</w:t>
            </w:r>
          </w:p>
        </w:tc>
      </w:tr>
      <w:tr w:rsidR="00542911" w:rsidRPr="006B7AF5" w14:paraId="331CF039" w14:textId="77777777" w:rsidTr="517F273F">
        <w:tc>
          <w:tcPr>
            <w:tcW w:w="2145" w:type="dxa"/>
          </w:tcPr>
          <w:p w14:paraId="5A5C1BCB" w14:textId="0C118AEB" w:rsidR="00542911" w:rsidRPr="00A30466" w:rsidRDefault="00542911" w:rsidP="00542911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Brian Tam</w:t>
            </w:r>
          </w:p>
        </w:tc>
        <w:tc>
          <w:tcPr>
            <w:tcW w:w="2080" w:type="dxa"/>
          </w:tcPr>
          <w:p w14:paraId="1AA32838" w14:textId="180B2128" w:rsidR="00542911" w:rsidRPr="00A30466" w:rsidRDefault="00542911" w:rsidP="00542911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Section Chief</w:t>
            </w:r>
          </w:p>
        </w:tc>
        <w:tc>
          <w:tcPr>
            <w:tcW w:w="2850" w:type="dxa"/>
          </w:tcPr>
          <w:p w14:paraId="004AAE49" w14:textId="108C3A6A" w:rsidR="00542911" w:rsidRPr="00A30466" w:rsidRDefault="00542911" w:rsidP="00542911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R</w:t>
            </w:r>
            <w:r w:rsidR="00A24942" w:rsidRPr="00A30466">
              <w:rPr>
                <w:b/>
                <w:bCs/>
              </w:rPr>
              <w:t>efugee Programs Bureau</w:t>
            </w:r>
          </w:p>
        </w:tc>
        <w:tc>
          <w:tcPr>
            <w:tcW w:w="1920" w:type="dxa"/>
          </w:tcPr>
          <w:p w14:paraId="4C0CD400" w14:textId="6E6EF09F" w:rsidR="00542911" w:rsidRPr="00A30466" w:rsidRDefault="00542911" w:rsidP="00542911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(916) 651-1183*</w:t>
            </w:r>
          </w:p>
        </w:tc>
        <w:tc>
          <w:tcPr>
            <w:tcW w:w="1890" w:type="dxa"/>
          </w:tcPr>
          <w:p w14:paraId="232DE7A8" w14:textId="3111EACA" w:rsidR="00542911" w:rsidRPr="00A30466" w:rsidRDefault="00542911" w:rsidP="00542911">
            <w:pPr>
              <w:jc w:val="center"/>
              <w:rPr>
                <w:b/>
                <w:bCs/>
              </w:rPr>
            </w:pPr>
            <w:r w:rsidRPr="00A30466">
              <w:rPr>
                <w:b/>
                <w:bCs/>
              </w:rPr>
              <w:t>(916) 215-7060*</w:t>
            </w:r>
          </w:p>
        </w:tc>
      </w:tr>
      <w:tr w:rsidR="00542911" w:rsidRPr="006B7AF5" w14:paraId="561F9694" w14:textId="77777777" w:rsidTr="517F273F">
        <w:tc>
          <w:tcPr>
            <w:tcW w:w="2145" w:type="dxa"/>
          </w:tcPr>
          <w:p w14:paraId="78B97D73" w14:textId="0A236E8F" w:rsidR="00542911" w:rsidRPr="006B7AF5" w:rsidRDefault="00542911" w:rsidP="00542911">
            <w:pPr>
              <w:jc w:val="center"/>
              <w:rPr>
                <w:b/>
                <w:bCs/>
              </w:rPr>
            </w:pPr>
            <w:r>
              <w:t>Mariah Wilkins</w:t>
            </w:r>
          </w:p>
        </w:tc>
        <w:tc>
          <w:tcPr>
            <w:tcW w:w="2080" w:type="dxa"/>
          </w:tcPr>
          <w:p w14:paraId="7F0EA4FA" w14:textId="0C551841" w:rsidR="00542911" w:rsidRPr="006B7AF5" w:rsidRDefault="00542911" w:rsidP="00542911">
            <w:pPr>
              <w:jc w:val="center"/>
              <w:rPr>
                <w:b/>
                <w:bCs/>
              </w:rPr>
            </w:pPr>
            <w:r>
              <w:t>Bureau Secretary</w:t>
            </w:r>
          </w:p>
        </w:tc>
        <w:tc>
          <w:tcPr>
            <w:tcW w:w="2850" w:type="dxa"/>
          </w:tcPr>
          <w:p w14:paraId="6FDC02EE" w14:textId="2D14C11B" w:rsidR="00542911" w:rsidRPr="004B0CA3" w:rsidRDefault="00A24942" w:rsidP="00542911">
            <w:pPr>
              <w:jc w:val="center"/>
            </w:pPr>
            <w:r w:rsidRPr="004B0CA3">
              <w:t>Refugee Programs Bureau</w:t>
            </w:r>
          </w:p>
        </w:tc>
        <w:tc>
          <w:tcPr>
            <w:tcW w:w="1920" w:type="dxa"/>
          </w:tcPr>
          <w:p w14:paraId="666944E4" w14:textId="56A73861" w:rsidR="00542911" w:rsidRPr="006B7AF5" w:rsidRDefault="00542911" w:rsidP="00542911">
            <w:pPr>
              <w:jc w:val="center"/>
              <w:rPr>
                <w:b/>
                <w:bCs/>
              </w:rPr>
            </w:pPr>
            <w:r>
              <w:t>(916)</w:t>
            </w:r>
            <w:r w:rsidR="62AD4B56">
              <w:t xml:space="preserve"> </w:t>
            </w:r>
            <w:r>
              <w:t>653-1164</w:t>
            </w:r>
          </w:p>
        </w:tc>
        <w:tc>
          <w:tcPr>
            <w:tcW w:w="1890" w:type="dxa"/>
          </w:tcPr>
          <w:p w14:paraId="6F84D656" w14:textId="5182E118" w:rsidR="00542911" w:rsidRPr="006B7AF5" w:rsidRDefault="7B0EEC23" w:rsidP="5A1ABFD9">
            <w:pPr>
              <w:jc w:val="center"/>
            </w:pPr>
            <w:r>
              <w:t xml:space="preserve">(916) </w:t>
            </w:r>
            <w:r w:rsidR="08BD0CEC">
              <w:t>809-2824</w:t>
            </w:r>
          </w:p>
        </w:tc>
      </w:tr>
      <w:tr w:rsidR="00542911" w:rsidRPr="006B7AF5" w14:paraId="3B395E8D" w14:textId="77777777" w:rsidTr="517F273F">
        <w:tc>
          <w:tcPr>
            <w:tcW w:w="2145" w:type="dxa"/>
          </w:tcPr>
          <w:p w14:paraId="286B7DDA" w14:textId="7367D5A0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Jacqueline Hom</w:t>
            </w:r>
          </w:p>
        </w:tc>
        <w:tc>
          <w:tcPr>
            <w:tcW w:w="2080" w:type="dxa"/>
          </w:tcPr>
          <w:p w14:paraId="3EC7DAA1" w14:textId="4B7222C8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Manager</w:t>
            </w:r>
          </w:p>
        </w:tc>
        <w:tc>
          <w:tcPr>
            <w:tcW w:w="2850" w:type="dxa"/>
          </w:tcPr>
          <w:p w14:paraId="141B2271" w14:textId="3942D6DD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 xml:space="preserve">Adult Refugee Services </w:t>
            </w:r>
          </w:p>
        </w:tc>
        <w:tc>
          <w:tcPr>
            <w:tcW w:w="1920" w:type="dxa"/>
          </w:tcPr>
          <w:p w14:paraId="7004F542" w14:textId="01269E72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(916) 654-5964*</w:t>
            </w:r>
          </w:p>
        </w:tc>
        <w:tc>
          <w:tcPr>
            <w:tcW w:w="1890" w:type="dxa"/>
          </w:tcPr>
          <w:p w14:paraId="0941C543" w14:textId="09A3F4F2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(916) 584-0626</w:t>
            </w:r>
          </w:p>
        </w:tc>
      </w:tr>
      <w:tr w:rsidR="00542911" w14:paraId="569CFEDF" w14:textId="77777777" w:rsidTr="517F273F">
        <w:tc>
          <w:tcPr>
            <w:tcW w:w="2145" w:type="dxa"/>
          </w:tcPr>
          <w:p w14:paraId="22ED1E71" w14:textId="03FEAF01" w:rsidR="00542911" w:rsidRDefault="00542911" w:rsidP="00542911">
            <w:pPr>
              <w:jc w:val="center"/>
            </w:pPr>
            <w:r w:rsidRPr="00435E79">
              <w:t>Brittney Johnson</w:t>
            </w:r>
          </w:p>
        </w:tc>
        <w:tc>
          <w:tcPr>
            <w:tcW w:w="2080" w:type="dxa"/>
          </w:tcPr>
          <w:p w14:paraId="7DB59902" w14:textId="7C6236B6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3ABBD844" w14:textId="0095D7F6" w:rsidR="00542911" w:rsidRDefault="00542911" w:rsidP="00542911">
            <w:pPr>
              <w:jc w:val="center"/>
            </w:pPr>
            <w:r>
              <w:t xml:space="preserve">Adult Refugee Services </w:t>
            </w:r>
          </w:p>
        </w:tc>
        <w:tc>
          <w:tcPr>
            <w:tcW w:w="1920" w:type="dxa"/>
          </w:tcPr>
          <w:p w14:paraId="536469F7" w14:textId="39DC68D3" w:rsidR="00542911" w:rsidRDefault="00542911" w:rsidP="00542911">
            <w:pPr>
              <w:jc w:val="center"/>
            </w:pPr>
            <w:r w:rsidRPr="00435E79">
              <w:t>(916) 654-1375</w:t>
            </w:r>
          </w:p>
        </w:tc>
        <w:tc>
          <w:tcPr>
            <w:tcW w:w="1890" w:type="dxa"/>
          </w:tcPr>
          <w:p w14:paraId="4E420A96" w14:textId="6746B25A" w:rsidR="00542911" w:rsidRDefault="00542911" w:rsidP="00542911">
            <w:pPr>
              <w:jc w:val="center"/>
            </w:pPr>
            <w:r w:rsidRPr="00435E79">
              <w:t>(916) 516-6466</w:t>
            </w:r>
          </w:p>
        </w:tc>
      </w:tr>
      <w:tr w:rsidR="00542911" w14:paraId="2EB2B828" w14:textId="77777777" w:rsidTr="517F273F">
        <w:tc>
          <w:tcPr>
            <w:tcW w:w="2145" w:type="dxa"/>
          </w:tcPr>
          <w:p w14:paraId="5FEA9DCE" w14:textId="4BF104C3" w:rsidR="00542911" w:rsidRDefault="00542911" w:rsidP="00542911">
            <w:pPr>
              <w:jc w:val="center"/>
            </w:pPr>
            <w:r w:rsidRPr="00435E79">
              <w:t xml:space="preserve">Julia Ortiz-Rios  </w:t>
            </w:r>
          </w:p>
        </w:tc>
        <w:tc>
          <w:tcPr>
            <w:tcW w:w="2080" w:type="dxa"/>
          </w:tcPr>
          <w:p w14:paraId="46B4DE26" w14:textId="38ED6093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23BB2A61" w14:textId="36401223" w:rsidR="00542911" w:rsidRDefault="00542911" w:rsidP="00542911">
            <w:pPr>
              <w:jc w:val="center"/>
            </w:pPr>
            <w:r>
              <w:t xml:space="preserve">Adult Refugee Services </w:t>
            </w:r>
          </w:p>
        </w:tc>
        <w:tc>
          <w:tcPr>
            <w:tcW w:w="1920" w:type="dxa"/>
          </w:tcPr>
          <w:p w14:paraId="5E558528" w14:textId="4422784E" w:rsidR="00542911" w:rsidRDefault="00542911" w:rsidP="00542911">
            <w:pPr>
              <w:jc w:val="center"/>
            </w:pPr>
            <w:r w:rsidRPr="00435E79">
              <w:t>(916) 654-2805</w:t>
            </w:r>
          </w:p>
        </w:tc>
        <w:tc>
          <w:tcPr>
            <w:tcW w:w="1890" w:type="dxa"/>
          </w:tcPr>
          <w:p w14:paraId="11E23909" w14:textId="6F660901" w:rsidR="00542911" w:rsidRDefault="00542911" w:rsidP="00542911">
            <w:pPr>
              <w:jc w:val="center"/>
            </w:pPr>
            <w:r w:rsidRPr="00435E79">
              <w:t>(916) 619-9358</w:t>
            </w:r>
          </w:p>
        </w:tc>
      </w:tr>
      <w:tr w:rsidR="00542911" w14:paraId="4A8E1021" w14:textId="77777777" w:rsidTr="517F273F">
        <w:tc>
          <w:tcPr>
            <w:tcW w:w="2145" w:type="dxa"/>
          </w:tcPr>
          <w:p w14:paraId="194F9E9D" w14:textId="27CAB1E9" w:rsidR="00542911" w:rsidRDefault="00542911" w:rsidP="00542911">
            <w:pPr>
              <w:jc w:val="center"/>
            </w:pPr>
            <w:r w:rsidRPr="00435E79">
              <w:t>Lauren Kocher</w:t>
            </w:r>
          </w:p>
        </w:tc>
        <w:tc>
          <w:tcPr>
            <w:tcW w:w="2080" w:type="dxa"/>
          </w:tcPr>
          <w:p w14:paraId="1E84BCD6" w14:textId="2A02ADC5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654D2260" w14:textId="73FF3AC4" w:rsidR="00542911" w:rsidRDefault="00542911" w:rsidP="00542911">
            <w:pPr>
              <w:jc w:val="center"/>
            </w:pPr>
            <w:r>
              <w:t xml:space="preserve">Adult Refugee Services </w:t>
            </w:r>
          </w:p>
        </w:tc>
        <w:tc>
          <w:tcPr>
            <w:tcW w:w="1920" w:type="dxa"/>
          </w:tcPr>
          <w:p w14:paraId="5B2CA566" w14:textId="1D7CF272" w:rsidR="00542911" w:rsidRDefault="00542911" w:rsidP="00542911">
            <w:pPr>
              <w:jc w:val="center"/>
            </w:pPr>
            <w:r w:rsidRPr="00435E79">
              <w:t>(916) 654-</w:t>
            </w:r>
            <w:r w:rsidR="00392853">
              <w:t>7</w:t>
            </w:r>
            <w:r w:rsidR="007674F9">
              <w:t>327</w:t>
            </w:r>
          </w:p>
        </w:tc>
        <w:tc>
          <w:tcPr>
            <w:tcW w:w="1890" w:type="dxa"/>
          </w:tcPr>
          <w:p w14:paraId="5AD222CE" w14:textId="2FBFF3C4" w:rsidR="00542911" w:rsidRDefault="00542911" w:rsidP="00542911">
            <w:pPr>
              <w:jc w:val="center"/>
            </w:pPr>
            <w:r w:rsidRPr="00435E79">
              <w:t xml:space="preserve">(916) </w:t>
            </w:r>
            <w:r w:rsidR="007674F9">
              <w:t>767-</w:t>
            </w:r>
            <w:r w:rsidR="00090755">
              <w:t>7125</w:t>
            </w:r>
          </w:p>
        </w:tc>
      </w:tr>
      <w:tr w:rsidR="00542911" w14:paraId="768BB9AB" w14:textId="77777777" w:rsidTr="517F273F">
        <w:tc>
          <w:tcPr>
            <w:tcW w:w="2145" w:type="dxa"/>
          </w:tcPr>
          <w:p w14:paraId="470D8CEB" w14:textId="689B922F" w:rsidR="00542911" w:rsidRDefault="00542911" w:rsidP="00542911">
            <w:pPr>
              <w:jc w:val="center"/>
            </w:pPr>
            <w:r w:rsidRPr="00435E79">
              <w:t>Veronica Perez</w:t>
            </w:r>
          </w:p>
        </w:tc>
        <w:tc>
          <w:tcPr>
            <w:tcW w:w="2080" w:type="dxa"/>
          </w:tcPr>
          <w:p w14:paraId="6DE3DF6C" w14:textId="69E4F5C8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59FF1A15" w14:textId="033B4C6B" w:rsidR="00542911" w:rsidRDefault="4F4F2701" w:rsidP="00542911">
            <w:pPr>
              <w:jc w:val="center"/>
            </w:pPr>
            <w:r>
              <w:t>Adult Refugee Services</w:t>
            </w:r>
          </w:p>
        </w:tc>
        <w:tc>
          <w:tcPr>
            <w:tcW w:w="1920" w:type="dxa"/>
          </w:tcPr>
          <w:p w14:paraId="2A988E8B" w14:textId="3E0AE7F5" w:rsidR="00542911" w:rsidRDefault="00542911" w:rsidP="00542911">
            <w:pPr>
              <w:jc w:val="center"/>
            </w:pPr>
            <w:r w:rsidRPr="00435E79">
              <w:t>(916) 653-7785</w:t>
            </w:r>
          </w:p>
        </w:tc>
        <w:tc>
          <w:tcPr>
            <w:tcW w:w="1890" w:type="dxa"/>
          </w:tcPr>
          <w:p w14:paraId="39A12816" w14:textId="18DD73FC" w:rsidR="00542911" w:rsidRDefault="00542911" w:rsidP="00542911">
            <w:pPr>
              <w:jc w:val="center"/>
            </w:pPr>
            <w:r>
              <w:t xml:space="preserve">(916) </w:t>
            </w:r>
            <w:r w:rsidR="00BF4C9F">
              <w:t>809-1585</w:t>
            </w:r>
          </w:p>
        </w:tc>
      </w:tr>
      <w:tr w:rsidR="5A1ABFD9" w14:paraId="16B9916C" w14:textId="77777777" w:rsidTr="517F273F">
        <w:tc>
          <w:tcPr>
            <w:tcW w:w="2145" w:type="dxa"/>
          </w:tcPr>
          <w:p w14:paraId="59A76D2E" w14:textId="1A1534A3" w:rsidR="3291CE9B" w:rsidRDefault="3291CE9B" w:rsidP="5A1ABFD9">
            <w:pPr>
              <w:jc w:val="center"/>
            </w:pPr>
            <w:r>
              <w:t>Sabawoon Iqbal</w:t>
            </w:r>
          </w:p>
        </w:tc>
        <w:tc>
          <w:tcPr>
            <w:tcW w:w="2080" w:type="dxa"/>
          </w:tcPr>
          <w:p w14:paraId="6628CC08" w14:textId="0F3D7545" w:rsidR="3291CE9B" w:rsidRDefault="3291CE9B" w:rsidP="5A1ABFD9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1DE30C0E" w14:textId="5D609542" w:rsidR="13F3D326" w:rsidRDefault="13F3D326" w:rsidP="5A1ABFD9">
            <w:pPr>
              <w:jc w:val="center"/>
            </w:pPr>
            <w:r>
              <w:t>Adult Refugee Services</w:t>
            </w:r>
          </w:p>
        </w:tc>
        <w:tc>
          <w:tcPr>
            <w:tcW w:w="1920" w:type="dxa"/>
          </w:tcPr>
          <w:p w14:paraId="63E9FB13" w14:textId="0662961A" w:rsidR="50DEA9B4" w:rsidRDefault="50DEA9B4" w:rsidP="5A1ABFD9">
            <w:pPr>
              <w:jc w:val="center"/>
            </w:pPr>
            <w:r>
              <w:t>(916)</w:t>
            </w:r>
            <w:r w:rsidR="3C3E2EFB">
              <w:t xml:space="preserve"> </w:t>
            </w:r>
            <w:r>
              <w:t>651-8008</w:t>
            </w:r>
          </w:p>
        </w:tc>
        <w:tc>
          <w:tcPr>
            <w:tcW w:w="1890" w:type="dxa"/>
          </w:tcPr>
          <w:p w14:paraId="2A4F9BD1" w14:textId="6F081317" w:rsidR="50DEA9B4" w:rsidRDefault="50DEA9B4" w:rsidP="5A1ABFD9">
            <w:pPr>
              <w:jc w:val="center"/>
            </w:pPr>
            <w:r>
              <w:t xml:space="preserve">(916) </w:t>
            </w:r>
            <w:r w:rsidR="00707439">
              <w:t>809-</w:t>
            </w:r>
            <w:r w:rsidR="001C1803">
              <w:t>5352</w:t>
            </w:r>
          </w:p>
        </w:tc>
      </w:tr>
      <w:tr w:rsidR="00542911" w:rsidRPr="006B7AF5" w14:paraId="1BB87E3C" w14:textId="77777777" w:rsidTr="517F273F">
        <w:tc>
          <w:tcPr>
            <w:tcW w:w="2145" w:type="dxa"/>
          </w:tcPr>
          <w:p w14:paraId="695EC19D" w14:textId="139C53B9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Migdalia Wade</w:t>
            </w:r>
          </w:p>
        </w:tc>
        <w:tc>
          <w:tcPr>
            <w:tcW w:w="2080" w:type="dxa"/>
          </w:tcPr>
          <w:p w14:paraId="7336A4D6" w14:textId="19AA3E12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Manager</w:t>
            </w:r>
          </w:p>
        </w:tc>
        <w:tc>
          <w:tcPr>
            <w:tcW w:w="2850" w:type="dxa"/>
          </w:tcPr>
          <w:p w14:paraId="125E88CD" w14:textId="4B411D7B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Children and Youth</w:t>
            </w:r>
          </w:p>
        </w:tc>
        <w:tc>
          <w:tcPr>
            <w:tcW w:w="1920" w:type="dxa"/>
          </w:tcPr>
          <w:p w14:paraId="4FB2D90B" w14:textId="1008F127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(916) 654-1248</w:t>
            </w:r>
          </w:p>
        </w:tc>
        <w:tc>
          <w:tcPr>
            <w:tcW w:w="1890" w:type="dxa"/>
          </w:tcPr>
          <w:p w14:paraId="1B3D5A28" w14:textId="50468911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(916) 203-4732*</w:t>
            </w:r>
          </w:p>
        </w:tc>
      </w:tr>
      <w:tr w:rsidR="00542911" w14:paraId="05820260" w14:textId="77777777" w:rsidTr="517F273F">
        <w:tc>
          <w:tcPr>
            <w:tcW w:w="2145" w:type="dxa"/>
          </w:tcPr>
          <w:p w14:paraId="0FCF8523" w14:textId="46BFAD99" w:rsidR="00542911" w:rsidRDefault="00542911" w:rsidP="00542911">
            <w:pPr>
              <w:jc w:val="center"/>
            </w:pPr>
            <w:r w:rsidRPr="00435E79">
              <w:t>Amy Sullivan</w:t>
            </w:r>
          </w:p>
        </w:tc>
        <w:tc>
          <w:tcPr>
            <w:tcW w:w="2080" w:type="dxa"/>
          </w:tcPr>
          <w:p w14:paraId="2733522E" w14:textId="70F5CBFD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76E4669B" w14:textId="009D88EB" w:rsidR="00542911" w:rsidRDefault="00542911" w:rsidP="00542911">
            <w:pPr>
              <w:jc w:val="center"/>
            </w:pPr>
            <w:r>
              <w:t>Children and Youth</w:t>
            </w:r>
          </w:p>
        </w:tc>
        <w:tc>
          <w:tcPr>
            <w:tcW w:w="1920" w:type="dxa"/>
          </w:tcPr>
          <w:p w14:paraId="3341357B" w14:textId="2A092272" w:rsidR="00542911" w:rsidRDefault="00542911" w:rsidP="00542911">
            <w:pPr>
              <w:jc w:val="center"/>
            </w:pPr>
            <w:r w:rsidRPr="00435E79">
              <w:t>(916) 657-3624</w:t>
            </w:r>
          </w:p>
        </w:tc>
        <w:tc>
          <w:tcPr>
            <w:tcW w:w="1890" w:type="dxa"/>
          </w:tcPr>
          <w:p w14:paraId="67AD7C2F" w14:textId="5D501618" w:rsidR="00542911" w:rsidRDefault="00542911" w:rsidP="00542911">
            <w:pPr>
              <w:jc w:val="center"/>
            </w:pPr>
            <w:r w:rsidRPr="00435E79">
              <w:t>(916) 767-7127</w:t>
            </w:r>
          </w:p>
        </w:tc>
      </w:tr>
      <w:tr w:rsidR="00542911" w14:paraId="29D1B26D" w14:textId="77777777" w:rsidTr="517F273F">
        <w:tc>
          <w:tcPr>
            <w:tcW w:w="2145" w:type="dxa"/>
          </w:tcPr>
          <w:p w14:paraId="223E287B" w14:textId="0DEA1542" w:rsidR="00542911" w:rsidRDefault="00542911" w:rsidP="00542911">
            <w:pPr>
              <w:jc w:val="center"/>
            </w:pPr>
            <w:r w:rsidRPr="00435E79">
              <w:t>Hong Luu</w:t>
            </w:r>
          </w:p>
        </w:tc>
        <w:tc>
          <w:tcPr>
            <w:tcW w:w="2080" w:type="dxa"/>
          </w:tcPr>
          <w:p w14:paraId="45A3C49C" w14:textId="441BC783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36BA6AEA" w14:textId="41D27FD4" w:rsidR="00542911" w:rsidRDefault="00542911" w:rsidP="00542911">
            <w:pPr>
              <w:jc w:val="center"/>
            </w:pPr>
            <w:r>
              <w:t>Children and Youth</w:t>
            </w:r>
          </w:p>
        </w:tc>
        <w:tc>
          <w:tcPr>
            <w:tcW w:w="1920" w:type="dxa"/>
          </w:tcPr>
          <w:p w14:paraId="28A46F79" w14:textId="4F28538A" w:rsidR="00542911" w:rsidRDefault="00542911" w:rsidP="00542911">
            <w:pPr>
              <w:jc w:val="center"/>
            </w:pPr>
            <w:r w:rsidRPr="00435E79">
              <w:t>(916) 657-3815</w:t>
            </w:r>
          </w:p>
        </w:tc>
        <w:tc>
          <w:tcPr>
            <w:tcW w:w="1890" w:type="dxa"/>
          </w:tcPr>
          <w:p w14:paraId="47552DFA" w14:textId="66F7CD98" w:rsidR="00542911" w:rsidRDefault="00542911" w:rsidP="00542911">
            <w:pPr>
              <w:jc w:val="center"/>
            </w:pPr>
            <w:r w:rsidRPr="00435E79">
              <w:t>(916) 533-1676</w:t>
            </w:r>
          </w:p>
        </w:tc>
      </w:tr>
      <w:tr w:rsidR="00542911" w14:paraId="41F76FC0" w14:textId="77777777" w:rsidTr="517F273F">
        <w:tc>
          <w:tcPr>
            <w:tcW w:w="2145" w:type="dxa"/>
          </w:tcPr>
          <w:p w14:paraId="6FC39E04" w14:textId="4C0FDB7E" w:rsidR="00542911" w:rsidRDefault="00542911" w:rsidP="00542911">
            <w:pPr>
              <w:jc w:val="center"/>
            </w:pPr>
            <w:r w:rsidRPr="00435E79">
              <w:t>Jessica Alvarado</w:t>
            </w:r>
          </w:p>
        </w:tc>
        <w:tc>
          <w:tcPr>
            <w:tcW w:w="2080" w:type="dxa"/>
          </w:tcPr>
          <w:p w14:paraId="3E920068" w14:textId="3D593676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0226607D" w14:textId="6C841F10" w:rsidR="00542911" w:rsidRDefault="00542911" w:rsidP="00542911">
            <w:pPr>
              <w:jc w:val="center"/>
            </w:pPr>
            <w:r>
              <w:t>Children and Youth</w:t>
            </w:r>
          </w:p>
        </w:tc>
        <w:tc>
          <w:tcPr>
            <w:tcW w:w="1920" w:type="dxa"/>
          </w:tcPr>
          <w:p w14:paraId="1550528F" w14:textId="63849E84" w:rsidR="00542911" w:rsidRDefault="00542911" w:rsidP="00542911">
            <w:pPr>
              <w:jc w:val="center"/>
            </w:pPr>
            <w:r w:rsidRPr="00435E79">
              <w:t>(916) 653-8980</w:t>
            </w:r>
          </w:p>
        </w:tc>
        <w:tc>
          <w:tcPr>
            <w:tcW w:w="1890" w:type="dxa"/>
          </w:tcPr>
          <w:p w14:paraId="457C05CD" w14:textId="3813D9CD" w:rsidR="00542911" w:rsidRDefault="00542911" w:rsidP="00542911">
            <w:pPr>
              <w:jc w:val="center"/>
            </w:pPr>
            <w:r w:rsidRPr="00435E79">
              <w:t>(916) 207-2965</w:t>
            </w:r>
          </w:p>
        </w:tc>
      </w:tr>
      <w:tr w:rsidR="00542911" w14:paraId="1B9FACE3" w14:textId="77777777" w:rsidTr="517F273F">
        <w:tc>
          <w:tcPr>
            <w:tcW w:w="2145" w:type="dxa"/>
          </w:tcPr>
          <w:p w14:paraId="38117331" w14:textId="55A3F112" w:rsidR="00542911" w:rsidRDefault="00542911" w:rsidP="00542911">
            <w:pPr>
              <w:jc w:val="center"/>
            </w:pPr>
            <w:r w:rsidRPr="00435E79">
              <w:t>Leslie Beltran</w:t>
            </w:r>
          </w:p>
        </w:tc>
        <w:tc>
          <w:tcPr>
            <w:tcW w:w="2080" w:type="dxa"/>
          </w:tcPr>
          <w:p w14:paraId="107CDE7E" w14:textId="228B1B05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21704A63" w14:textId="721E0F3F" w:rsidR="00542911" w:rsidRDefault="00542911" w:rsidP="00542911">
            <w:pPr>
              <w:jc w:val="center"/>
            </w:pPr>
            <w:r>
              <w:t>Children and Youth</w:t>
            </w:r>
          </w:p>
        </w:tc>
        <w:tc>
          <w:tcPr>
            <w:tcW w:w="1920" w:type="dxa"/>
          </w:tcPr>
          <w:p w14:paraId="6BE27DCC" w14:textId="229B4749" w:rsidR="00542911" w:rsidRDefault="00542911" w:rsidP="00542911">
            <w:pPr>
              <w:jc w:val="center"/>
            </w:pPr>
            <w:r w:rsidRPr="00435E79">
              <w:t>(916) 651-2750</w:t>
            </w:r>
          </w:p>
        </w:tc>
        <w:tc>
          <w:tcPr>
            <w:tcW w:w="1890" w:type="dxa"/>
          </w:tcPr>
          <w:p w14:paraId="6B00E009" w14:textId="1F953977" w:rsidR="00542911" w:rsidRDefault="00542911" w:rsidP="00542911">
            <w:pPr>
              <w:jc w:val="center"/>
            </w:pPr>
            <w:r w:rsidRPr="00435E79">
              <w:t xml:space="preserve">(916) </w:t>
            </w:r>
            <w:r w:rsidR="00BC3AA0">
              <w:t>823-1445</w:t>
            </w:r>
          </w:p>
        </w:tc>
      </w:tr>
      <w:tr w:rsidR="00542911" w:rsidRPr="006B7AF5" w14:paraId="0DD8BC02" w14:textId="77777777" w:rsidTr="517F273F">
        <w:tc>
          <w:tcPr>
            <w:tcW w:w="2145" w:type="dxa"/>
          </w:tcPr>
          <w:p w14:paraId="7193C1AD" w14:textId="426C4454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Julie Yang</w:t>
            </w:r>
          </w:p>
        </w:tc>
        <w:tc>
          <w:tcPr>
            <w:tcW w:w="2080" w:type="dxa"/>
          </w:tcPr>
          <w:p w14:paraId="4C79F84B" w14:textId="52007BBF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Manager</w:t>
            </w:r>
          </w:p>
        </w:tc>
        <w:tc>
          <w:tcPr>
            <w:tcW w:w="2850" w:type="dxa"/>
          </w:tcPr>
          <w:p w14:paraId="7E372531" w14:textId="1BAEC46C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Operations</w:t>
            </w:r>
          </w:p>
        </w:tc>
        <w:tc>
          <w:tcPr>
            <w:tcW w:w="1920" w:type="dxa"/>
          </w:tcPr>
          <w:p w14:paraId="249AC1BD" w14:textId="6E63DE68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006B7AF5">
              <w:rPr>
                <w:b/>
                <w:bCs/>
              </w:rPr>
              <w:t>(916) 651-1143</w:t>
            </w:r>
          </w:p>
        </w:tc>
        <w:tc>
          <w:tcPr>
            <w:tcW w:w="1890" w:type="dxa"/>
          </w:tcPr>
          <w:p w14:paraId="600729BA" w14:textId="025DCE86" w:rsidR="00542911" w:rsidRPr="006B7AF5" w:rsidRDefault="00542911" w:rsidP="00542911">
            <w:pPr>
              <w:jc w:val="center"/>
              <w:rPr>
                <w:b/>
                <w:bCs/>
              </w:rPr>
            </w:pPr>
            <w:r w:rsidRPr="5A1ABFD9">
              <w:rPr>
                <w:b/>
                <w:bCs/>
              </w:rPr>
              <w:t xml:space="preserve">(916) </w:t>
            </w:r>
            <w:r w:rsidR="00BF4C9F">
              <w:rPr>
                <w:b/>
                <w:bCs/>
              </w:rPr>
              <w:t>216-0620</w:t>
            </w:r>
            <w:r w:rsidR="00A500F6">
              <w:rPr>
                <w:b/>
                <w:bCs/>
              </w:rPr>
              <w:t>*</w:t>
            </w:r>
          </w:p>
        </w:tc>
      </w:tr>
      <w:tr w:rsidR="00542911" w14:paraId="6D0ADC66" w14:textId="77777777" w:rsidTr="517F273F">
        <w:tc>
          <w:tcPr>
            <w:tcW w:w="2145" w:type="dxa"/>
          </w:tcPr>
          <w:p w14:paraId="06B38A7D" w14:textId="746E0068" w:rsidR="00542911" w:rsidRPr="00435E79" w:rsidRDefault="00542911" w:rsidP="00542911">
            <w:pPr>
              <w:jc w:val="center"/>
            </w:pPr>
            <w:r w:rsidRPr="00E911F2">
              <w:t>Bill Coleman</w:t>
            </w:r>
          </w:p>
        </w:tc>
        <w:tc>
          <w:tcPr>
            <w:tcW w:w="2080" w:type="dxa"/>
          </w:tcPr>
          <w:p w14:paraId="30D4886C" w14:textId="5DC46A69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648254C0" w14:textId="75793099" w:rsidR="00542911" w:rsidRDefault="00542911" w:rsidP="00542911">
            <w:pPr>
              <w:jc w:val="center"/>
            </w:pPr>
            <w:r>
              <w:t>Operations</w:t>
            </w:r>
          </w:p>
        </w:tc>
        <w:tc>
          <w:tcPr>
            <w:tcW w:w="1920" w:type="dxa"/>
          </w:tcPr>
          <w:p w14:paraId="76FA2875" w14:textId="3B51849E" w:rsidR="00542911" w:rsidRPr="00435E79" w:rsidRDefault="00542911" w:rsidP="00542911">
            <w:pPr>
              <w:jc w:val="center"/>
            </w:pPr>
            <w:r w:rsidRPr="00E911F2">
              <w:t>(916) 651-0661</w:t>
            </w:r>
          </w:p>
        </w:tc>
        <w:tc>
          <w:tcPr>
            <w:tcW w:w="1890" w:type="dxa"/>
          </w:tcPr>
          <w:p w14:paraId="75EF011E" w14:textId="08E854C3" w:rsidR="00542911" w:rsidRPr="00435E79" w:rsidRDefault="00542911" w:rsidP="00542911">
            <w:pPr>
              <w:jc w:val="center"/>
            </w:pPr>
            <w:r>
              <w:t>(916) XXX-XXXX</w:t>
            </w:r>
          </w:p>
        </w:tc>
      </w:tr>
      <w:tr w:rsidR="00542911" w14:paraId="736A7FA1" w14:textId="77777777" w:rsidTr="517F273F">
        <w:tc>
          <w:tcPr>
            <w:tcW w:w="2145" w:type="dxa"/>
          </w:tcPr>
          <w:p w14:paraId="1C95FA27" w14:textId="1D59D04C" w:rsidR="00542911" w:rsidRPr="00435E79" w:rsidRDefault="00542911" w:rsidP="00542911">
            <w:pPr>
              <w:jc w:val="center"/>
            </w:pPr>
            <w:r w:rsidRPr="00E911F2">
              <w:t>Heriberto Camarena</w:t>
            </w:r>
          </w:p>
        </w:tc>
        <w:tc>
          <w:tcPr>
            <w:tcW w:w="2080" w:type="dxa"/>
          </w:tcPr>
          <w:p w14:paraId="40AA6D87" w14:textId="5A643DFD" w:rsidR="00542911" w:rsidRDefault="00542911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6538B932" w14:textId="7C98B006" w:rsidR="00542911" w:rsidRDefault="00542911" w:rsidP="00542911">
            <w:pPr>
              <w:jc w:val="center"/>
            </w:pPr>
            <w:r>
              <w:t>Operations</w:t>
            </w:r>
          </w:p>
        </w:tc>
        <w:tc>
          <w:tcPr>
            <w:tcW w:w="1920" w:type="dxa"/>
          </w:tcPr>
          <w:p w14:paraId="4C25953F" w14:textId="4B44D49C" w:rsidR="00542911" w:rsidRPr="00435E79" w:rsidRDefault="00542911" w:rsidP="00542911">
            <w:pPr>
              <w:jc w:val="center"/>
            </w:pPr>
            <w:r w:rsidRPr="00E911F2">
              <w:t>(916) 654-7250</w:t>
            </w:r>
          </w:p>
        </w:tc>
        <w:tc>
          <w:tcPr>
            <w:tcW w:w="1890" w:type="dxa"/>
          </w:tcPr>
          <w:p w14:paraId="58DB62CF" w14:textId="4C18A105" w:rsidR="00542911" w:rsidRPr="00435E79" w:rsidRDefault="00542911" w:rsidP="00542911">
            <w:pPr>
              <w:jc w:val="center"/>
            </w:pPr>
            <w:r>
              <w:t>(916) XXX-XXXX</w:t>
            </w:r>
          </w:p>
        </w:tc>
      </w:tr>
      <w:tr w:rsidR="004B0CA3" w14:paraId="6E8E88E8" w14:textId="77777777" w:rsidTr="517F273F">
        <w:tc>
          <w:tcPr>
            <w:tcW w:w="2145" w:type="dxa"/>
          </w:tcPr>
          <w:p w14:paraId="74B1C0C5" w14:textId="35E9283E" w:rsidR="004B0CA3" w:rsidRPr="00E911F2" w:rsidRDefault="004B0CA3" w:rsidP="00542911">
            <w:pPr>
              <w:jc w:val="center"/>
            </w:pPr>
            <w:r>
              <w:t>Daniela Guarnizo</w:t>
            </w:r>
          </w:p>
        </w:tc>
        <w:tc>
          <w:tcPr>
            <w:tcW w:w="2080" w:type="dxa"/>
          </w:tcPr>
          <w:p w14:paraId="623D3B34" w14:textId="50326F41" w:rsidR="004B0CA3" w:rsidRDefault="004B0CA3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62151A9F" w14:textId="78A1C729" w:rsidR="004B0CA3" w:rsidRDefault="004B0CA3" w:rsidP="00542911">
            <w:pPr>
              <w:jc w:val="center"/>
            </w:pPr>
            <w:r>
              <w:t>Operations</w:t>
            </w:r>
          </w:p>
        </w:tc>
        <w:tc>
          <w:tcPr>
            <w:tcW w:w="1920" w:type="dxa"/>
          </w:tcPr>
          <w:p w14:paraId="5EAB32B5" w14:textId="7D72F387" w:rsidR="004B0CA3" w:rsidRPr="00E911F2" w:rsidRDefault="1E89A6B1" w:rsidP="00542911">
            <w:pPr>
              <w:jc w:val="center"/>
            </w:pPr>
            <w:r>
              <w:t>(</w:t>
            </w:r>
            <w:r w:rsidR="007202B5">
              <w:t>916</w:t>
            </w:r>
            <w:r w:rsidR="01882AAC">
              <w:t xml:space="preserve">) </w:t>
            </w:r>
            <w:r w:rsidR="007202B5">
              <w:t>651-8048</w:t>
            </w:r>
          </w:p>
        </w:tc>
        <w:tc>
          <w:tcPr>
            <w:tcW w:w="1890" w:type="dxa"/>
          </w:tcPr>
          <w:p w14:paraId="68C527A3" w14:textId="182CAA06" w:rsidR="004B0CA3" w:rsidRDefault="007202B5" w:rsidP="00542911">
            <w:pPr>
              <w:jc w:val="center"/>
            </w:pPr>
            <w:r>
              <w:t>(</w:t>
            </w:r>
            <w:r w:rsidR="001C1803">
              <w:t xml:space="preserve">916) </w:t>
            </w:r>
            <w:r w:rsidR="00BC3AA0">
              <w:t>809-6363</w:t>
            </w:r>
          </w:p>
        </w:tc>
      </w:tr>
      <w:tr w:rsidR="00090755" w14:paraId="00D94730" w14:textId="77777777" w:rsidTr="517F273F">
        <w:tc>
          <w:tcPr>
            <w:tcW w:w="2145" w:type="dxa"/>
          </w:tcPr>
          <w:p w14:paraId="177133D4" w14:textId="36287B8C" w:rsidR="00090755" w:rsidRDefault="009C4CBF" w:rsidP="00542911">
            <w:pPr>
              <w:jc w:val="center"/>
            </w:pPr>
            <w:r>
              <w:t>VACANT</w:t>
            </w:r>
          </w:p>
        </w:tc>
        <w:tc>
          <w:tcPr>
            <w:tcW w:w="2080" w:type="dxa"/>
          </w:tcPr>
          <w:p w14:paraId="6CDE1A77" w14:textId="1592CA58" w:rsidR="00090755" w:rsidRDefault="00090755" w:rsidP="00542911">
            <w:pPr>
              <w:jc w:val="center"/>
            </w:pPr>
            <w:r>
              <w:t>Analyst</w:t>
            </w:r>
          </w:p>
        </w:tc>
        <w:tc>
          <w:tcPr>
            <w:tcW w:w="2850" w:type="dxa"/>
          </w:tcPr>
          <w:p w14:paraId="1FAA27E4" w14:textId="405C4062" w:rsidR="00090755" w:rsidRDefault="00090755" w:rsidP="00542911">
            <w:pPr>
              <w:jc w:val="center"/>
            </w:pPr>
            <w:r>
              <w:t>Operations</w:t>
            </w:r>
          </w:p>
        </w:tc>
        <w:tc>
          <w:tcPr>
            <w:tcW w:w="1920" w:type="dxa"/>
          </w:tcPr>
          <w:p w14:paraId="5DC91597" w14:textId="56EB0BF5" w:rsidR="00090755" w:rsidRDefault="00090755" w:rsidP="00542911">
            <w:pPr>
              <w:jc w:val="center"/>
            </w:pPr>
            <w:r>
              <w:t>(916) XXX-XXXX</w:t>
            </w:r>
          </w:p>
        </w:tc>
        <w:tc>
          <w:tcPr>
            <w:tcW w:w="1890" w:type="dxa"/>
          </w:tcPr>
          <w:p w14:paraId="064E31CD" w14:textId="50E62E04" w:rsidR="00090755" w:rsidRDefault="00405ABE" w:rsidP="00542911">
            <w:pPr>
              <w:jc w:val="center"/>
            </w:pPr>
            <w:r>
              <w:t>(916) XXX-XXXX</w:t>
            </w:r>
          </w:p>
        </w:tc>
      </w:tr>
    </w:tbl>
    <w:p w14:paraId="13BE0EBD" w14:textId="77777777" w:rsidR="00BF26A3" w:rsidRPr="005C28D6" w:rsidRDefault="00BF26A3" w:rsidP="000E06DA">
      <w:pPr>
        <w:rPr>
          <w:rFonts w:asciiTheme="majorHAnsi" w:hAnsiTheme="majorHAnsi" w:cstheme="majorHAnsi"/>
          <w:sz w:val="28"/>
          <w:szCs w:val="28"/>
        </w:rPr>
        <w:sectPr w:rsidR="00BF26A3" w:rsidRPr="005C28D6" w:rsidSect="00DC6C59">
          <w:pgSz w:w="12240" w:h="15840"/>
          <w:pgMar w:top="432" w:right="720" w:bottom="432" w:left="720" w:header="720" w:footer="720" w:gutter="0"/>
          <w:cols w:space="720"/>
          <w:docGrid w:linePitch="360"/>
        </w:sectPr>
      </w:pPr>
    </w:p>
    <w:p w14:paraId="4DDF1F5A" w14:textId="69E2DD66" w:rsidR="00D50A87" w:rsidRPr="000E06DA" w:rsidRDefault="007862BE" w:rsidP="000E06DA">
      <w:pPr>
        <w:jc w:val="center"/>
        <w:rPr>
          <w:rFonts w:asciiTheme="majorHAnsi" w:hAnsiTheme="majorHAnsi" w:cstheme="majorHAnsi"/>
          <w:sz w:val="28"/>
          <w:szCs w:val="28"/>
        </w:rPr>
        <w:sectPr w:rsidR="00D50A87" w:rsidRPr="000E06DA" w:rsidSect="00B141AA">
          <w:type w:val="continuous"/>
          <w:pgSz w:w="12240" w:h="15840"/>
          <w:pgMar w:top="432" w:right="720" w:bottom="432" w:left="720" w:header="720" w:footer="720" w:gutter="0"/>
          <w:cols w:space="720"/>
          <w:docGrid w:linePitch="360"/>
        </w:sectPr>
      </w:pPr>
      <w:r w:rsidRPr="005C28D6">
        <w:rPr>
          <w:rFonts w:asciiTheme="majorHAnsi" w:hAnsiTheme="majorHAnsi" w:cstheme="majorHAnsi"/>
          <w:sz w:val="28"/>
          <w:szCs w:val="28"/>
        </w:rPr>
        <w:t>Additional</w:t>
      </w:r>
      <w:r w:rsidR="00D73BC6">
        <w:rPr>
          <w:rFonts w:asciiTheme="majorHAnsi" w:hAnsiTheme="majorHAnsi" w:cstheme="majorHAnsi"/>
          <w:sz w:val="28"/>
          <w:szCs w:val="28"/>
        </w:rPr>
        <w:t xml:space="preserve"> CDSS</w:t>
      </w:r>
      <w:r w:rsidRPr="005C28D6">
        <w:rPr>
          <w:rFonts w:asciiTheme="majorHAnsi" w:hAnsiTheme="majorHAnsi" w:cstheme="majorHAnsi"/>
          <w:sz w:val="28"/>
          <w:szCs w:val="28"/>
        </w:rPr>
        <w:t xml:space="preserve"> Phone Number</w:t>
      </w:r>
      <w:r w:rsidR="000E06DA">
        <w:rPr>
          <w:rFonts w:asciiTheme="majorHAnsi" w:hAnsiTheme="majorHAnsi" w:cstheme="majorHAnsi"/>
          <w:sz w:val="28"/>
          <w:szCs w:val="28"/>
        </w:rPr>
        <w:t>s</w:t>
      </w:r>
    </w:p>
    <w:tbl>
      <w:tblPr>
        <w:tblStyle w:val="TableGrid"/>
        <w:tblpPr w:leftFromText="180" w:rightFromText="180" w:vertAnchor="text" w:horzAnchor="margin" w:tblpXSpec="center" w:tblpY="28"/>
        <w:tblOverlap w:val="never"/>
        <w:tblW w:w="6115" w:type="dxa"/>
        <w:jc w:val="center"/>
        <w:tblLook w:val="04A0" w:firstRow="1" w:lastRow="0" w:firstColumn="1" w:lastColumn="0" w:noHBand="0" w:noVBand="1"/>
      </w:tblPr>
      <w:tblGrid>
        <w:gridCol w:w="3782"/>
        <w:gridCol w:w="2333"/>
      </w:tblGrid>
      <w:tr w:rsidR="00582E9C" w:rsidRPr="00F05037" w14:paraId="35D13AD5" w14:textId="77777777" w:rsidTr="448A9145">
        <w:trPr>
          <w:trHeight w:val="325"/>
          <w:jc w:val="center"/>
        </w:trPr>
        <w:tc>
          <w:tcPr>
            <w:tcW w:w="3782" w:type="dxa"/>
            <w:shd w:val="clear" w:color="auto" w:fill="E2EFD9" w:themeFill="accent6" w:themeFillTint="33"/>
          </w:tcPr>
          <w:p w14:paraId="6D214E11" w14:textId="4AFEB401" w:rsidR="00582E9C" w:rsidRPr="001C2A5C" w:rsidRDefault="00582E9C" w:rsidP="00FB741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1C2A5C">
              <w:rPr>
                <w:rFonts w:ascii="Calibri" w:eastAsia="Times New Roman" w:hAnsi="Calibri" w:cs="Times New Roman"/>
                <w:b/>
                <w:bCs/>
                <w:color w:val="000000"/>
              </w:rPr>
              <w:t>Name</w:t>
            </w:r>
          </w:p>
        </w:tc>
        <w:tc>
          <w:tcPr>
            <w:tcW w:w="2333" w:type="dxa"/>
            <w:shd w:val="clear" w:color="auto" w:fill="E2EFD9" w:themeFill="accent6" w:themeFillTint="33"/>
          </w:tcPr>
          <w:p w14:paraId="31BCE0A8" w14:textId="3942B2F5" w:rsidR="00582E9C" w:rsidRPr="001C2A5C" w:rsidRDefault="00582E9C" w:rsidP="00FB741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1C2A5C">
              <w:rPr>
                <w:rFonts w:ascii="Calibri" w:eastAsia="Times New Roman" w:hAnsi="Calibri" w:cs="Times New Roman"/>
                <w:b/>
                <w:bCs/>
                <w:color w:val="000000"/>
              </w:rPr>
              <w:t>Phone Number</w:t>
            </w:r>
          </w:p>
        </w:tc>
      </w:tr>
      <w:tr w:rsidR="23E4BB0B" w14:paraId="48537C9A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064EF6FA" w14:textId="61C74F2B" w:rsidR="23E4BB0B" w:rsidRDefault="23E4BB0B" w:rsidP="23E4BB0B">
            <w:pPr>
              <w:jc w:val="center"/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</w:pPr>
            <w:r w:rsidRPr="23E4BB0B"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  <w:t>Personnel/HR Front Desk</w:t>
            </w:r>
          </w:p>
        </w:tc>
        <w:tc>
          <w:tcPr>
            <w:tcW w:w="2333" w:type="dxa"/>
            <w:hideMark/>
          </w:tcPr>
          <w:p w14:paraId="3BA21FA3" w14:textId="77777777" w:rsidR="23E4BB0B" w:rsidRDefault="23E4BB0B" w:rsidP="23E4BB0B">
            <w:pPr>
              <w:jc w:val="center"/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</w:pPr>
            <w:r w:rsidRPr="23E4BB0B"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  <w:t>(916) 657-1762</w:t>
            </w:r>
          </w:p>
        </w:tc>
      </w:tr>
      <w:tr w:rsidR="00582E9C" w:rsidRPr="00F05037" w14:paraId="7341F8AD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0B36F40C" w14:textId="284C69E6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24 Hour Emergency</w:t>
            </w:r>
          </w:p>
        </w:tc>
        <w:tc>
          <w:tcPr>
            <w:tcW w:w="2333" w:type="dxa"/>
            <w:hideMark/>
          </w:tcPr>
          <w:p w14:paraId="563D1BAB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657-2001</w:t>
            </w:r>
          </w:p>
        </w:tc>
      </w:tr>
      <w:tr w:rsidR="448A9145" w14:paraId="72C8B59A" w14:textId="77777777" w:rsidTr="00A00085">
        <w:trPr>
          <w:trHeight w:val="432"/>
          <w:jc w:val="center"/>
        </w:trPr>
        <w:tc>
          <w:tcPr>
            <w:tcW w:w="3782" w:type="dxa"/>
            <w:hideMark/>
          </w:tcPr>
          <w:p w14:paraId="5EB10FEA" w14:textId="35D84ED7" w:rsidR="6C209B0E" w:rsidRDefault="6C209B0E" w:rsidP="448A9145">
            <w:pPr>
              <w:jc w:val="center"/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</w:pPr>
            <w:r w:rsidRPr="448A9145"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</w:rPr>
              <w:t>Lobby Security Desk</w:t>
            </w:r>
          </w:p>
        </w:tc>
        <w:tc>
          <w:tcPr>
            <w:tcW w:w="2333" w:type="dxa"/>
            <w:vAlign w:val="center"/>
            <w:hideMark/>
          </w:tcPr>
          <w:p w14:paraId="3007F62A" w14:textId="4652C997" w:rsidR="6C209B0E" w:rsidRDefault="6C209B0E" w:rsidP="00A00085">
            <w:pPr>
              <w:jc w:val="center"/>
            </w:pPr>
            <w:r w:rsidRPr="448A9145">
              <w:rPr>
                <w:rFonts w:ascii="Arial" w:eastAsia="Arial" w:hAnsi="Arial" w:cs="Arial"/>
                <w:color w:val="000000" w:themeColor="text1"/>
                <w:sz w:val="19"/>
                <w:szCs w:val="19"/>
              </w:rPr>
              <w:t>(</w:t>
            </w:r>
            <w:r w:rsidRPr="00A00085">
              <w:rPr>
                <w:rFonts w:eastAsia="Arial" w:cstheme="minorHAnsi"/>
                <w:color w:val="000000" w:themeColor="text1"/>
                <w:sz w:val="24"/>
                <w:szCs w:val="24"/>
              </w:rPr>
              <w:t>916) 657-1777</w:t>
            </w:r>
          </w:p>
        </w:tc>
      </w:tr>
      <w:tr w:rsidR="00582E9C" w:rsidRPr="00F05037" w14:paraId="7BAA5149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44EE02B1" w14:textId="168766BD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Accounting</w:t>
            </w:r>
          </w:p>
        </w:tc>
        <w:tc>
          <w:tcPr>
            <w:tcW w:w="2333" w:type="dxa"/>
            <w:hideMark/>
          </w:tcPr>
          <w:p w14:paraId="79EA0981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657-3390</w:t>
            </w:r>
          </w:p>
        </w:tc>
      </w:tr>
      <w:tr w:rsidR="00582E9C" w:rsidRPr="00F05037" w14:paraId="02D64CE4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4FFD5E52" w14:textId="637D0D64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Business Services</w:t>
            </w:r>
          </w:p>
        </w:tc>
        <w:tc>
          <w:tcPr>
            <w:tcW w:w="2333" w:type="dxa"/>
            <w:hideMark/>
          </w:tcPr>
          <w:p w14:paraId="461852EB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657-2009</w:t>
            </w:r>
          </w:p>
        </w:tc>
      </w:tr>
      <w:tr w:rsidR="00582E9C" w:rsidRPr="00F05037" w14:paraId="13209FF0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725083E4" w14:textId="4F77A00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proofErr w:type="spellStart"/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CalATERS</w:t>
            </w:r>
            <w:proofErr w:type="spellEnd"/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Help Desk (Travel)</w:t>
            </w:r>
          </w:p>
        </w:tc>
        <w:tc>
          <w:tcPr>
            <w:tcW w:w="2333" w:type="dxa"/>
            <w:hideMark/>
          </w:tcPr>
          <w:p w14:paraId="15E0C376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651-0656</w:t>
            </w:r>
          </w:p>
        </w:tc>
      </w:tr>
      <w:tr w:rsidR="00582E9C" w:rsidRPr="00F05037" w14:paraId="5EA4A5EE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65A469B1" w14:textId="3B42F932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Concur</w:t>
            </w:r>
          </w:p>
        </w:tc>
        <w:tc>
          <w:tcPr>
            <w:tcW w:w="2333" w:type="dxa"/>
            <w:hideMark/>
          </w:tcPr>
          <w:p w14:paraId="6F778B48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(877) 454-8785</w:t>
            </w:r>
          </w:p>
        </w:tc>
      </w:tr>
      <w:tr w:rsidR="00582E9C" w:rsidRPr="00F05037" w14:paraId="3D9FFE02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6D7E797E" w14:textId="135EC60A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Information Service Desk (ISD)</w:t>
            </w:r>
          </w:p>
        </w:tc>
        <w:tc>
          <w:tcPr>
            <w:tcW w:w="2333" w:type="dxa"/>
            <w:hideMark/>
          </w:tcPr>
          <w:p w14:paraId="2807D567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651-5333</w:t>
            </w:r>
          </w:p>
        </w:tc>
      </w:tr>
      <w:tr w:rsidR="00582E9C" w:rsidRPr="00F05037" w14:paraId="51C667BE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3DE05C75" w14:textId="35E01D10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Mail Room</w:t>
            </w:r>
          </w:p>
        </w:tc>
        <w:tc>
          <w:tcPr>
            <w:tcW w:w="2333" w:type="dxa"/>
            <w:hideMark/>
          </w:tcPr>
          <w:p w14:paraId="6347C427" w14:textId="77777777" w:rsidR="00582E9C" w:rsidRPr="00F05037" w:rsidRDefault="00582E9C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657-1774</w:t>
            </w:r>
          </w:p>
        </w:tc>
      </w:tr>
      <w:tr w:rsidR="00BF26A3" w:rsidRPr="00F05037" w14:paraId="17CD0BF9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5D9B1FB6" w14:textId="71C7C7D3" w:rsidR="00BF26A3" w:rsidRPr="00F05037" w:rsidRDefault="00BF26A3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News Media</w:t>
            </w:r>
          </w:p>
        </w:tc>
        <w:tc>
          <w:tcPr>
            <w:tcW w:w="2333" w:type="dxa"/>
            <w:hideMark/>
          </w:tcPr>
          <w:p w14:paraId="231C82A7" w14:textId="77777777" w:rsidR="00BF26A3" w:rsidRPr="00F05037" w:rsidRDefault="00BF26A3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657-2268</w:t>
            </w:r>
          </w:p>
        </w:tc>
      </w:tr>
      <w:tr w:rsidR="00BF26A3" w:rsidRPr="00F05037" w14:paraId="3C3780D9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4FCE0B3F" w14:textId="6566D645" w:rsidR="00BF26A3" w:rsidRPr="00F05037" w:rsidRDefault="00BF26A3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Purchasing</w:t>
            </w:r>
          </w:p>
        </w:tc>
        <w:tc>
          <w:tcPr>
            <w:tcW w:w="2333" w:type="dxa"/>
            <w:hideMark/>
          </w:tcPr>
          <w:p w14:paraId="2E924395" w14:textId="77777777" w:rsidR="00BF26A3" w:rsidRPr="00F05037" w:rsidRDefault="00BF26A3" w:rsidP="00FB741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(916) 657-1889</w:t>
            </w:r>
          </w:p>
        </w:tc>
      </w:tr>
      <w:tr w:rsidR="00BF26A3" w:rsidRPr="00F05037" w14:paraId="6627594A" w14:textId="77777777" w:rsidTr="448A9145">
        <w:trPr>
          <w:trHeight w:val="432"/>
          <w:jc w:val="center"/>
        </w:trPr>
        <w:tc>
          <w:tcPr>
            <w:tcW w:w="3782" w:type="dxa"/>
            <w:hideMark/>
          </w:tcPr>
          <w:p w14:paraId="3856D6E1" w14:textId="35370C81" w:rsidR="00BF26A3" w:rsidRPr="00F05037" w:rsidRDefault="00BF26A3" w:rsidP="00D6431B">
            <w:pPr>
              <w:contextualSpacing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Public Inquiry &amp;</w:t>
            </w:r>
            <w:r w:rsidRPr="005C28D6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Response</w:t>
            </w:r>
          </w:p>
        </w:tc>
        <w:tc>
          <w:tcPr>
            <w:tcW w:w="2333" w:type="dxa"/>
            <w:hideMark/>
          </w:tcPr>
          <w:p w14:paraId="767E4B9A" w14:textId="77777777" w:rsidR="00BF26A3" w:rsidRPr="00F05037" w:rsidRDefault="00BF26A3" w:rsidP="00D6431B">
            <w:pPr>
              <w:contextualSpacing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F0503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(800) 952-5253</w:t>
            </w:r>
          </w:p>
        </w:tc>
      </w:tr>
    </w:tbl>
    <w:p w14:paraId="663947CD" w14:textId="3BF56B4E" w:rsidR="00FE656E" w:rsidRDefault="00FE656E" w:rsidP="00D6431B">
      <w:pPr>
        <w:spacing w:line="240" w:lineRule="auto"/>
        <w:contextualSpacing/>
        <w:jc w:val="center"/>
      </w:pPr>
    </w:p>
    <w:tbl>
      <w:tblPr>
        <w:tblStyle w:val="TableGrid"/>
        <w:tblpPr w:leftFromText="180" w:rightFromText="180" w:vertAnchor="page" w:horzAnchor="margin" w:tblpXSpec="center" w:tblpY="7350"/>
        <w:tblW w:w="0" w:type="auto"/>
        <w:jc w:val="center"/>
        <w:tblLook w:val="04A0" w:firstRow="1" w:lastRow="0" w:firstColumn="1" w:lastColumn="0" w:noHBand="0" w:noVBand="1"/>
      </w:tblPr>
      <w:tblGrid>
        <w:gridCol w:w="2151"/>
        <w:gridCol w:w="1582"/>
        <w:gridCol w:w="1137"/>
        <w:gridCol w:w="1698"/>
      </w:tblGrid>
      <w:tr w:rsidR="00FE656E" w14:paraId="3FA2A264" w14:textId="77777777" w:rsidTr="005141DE">
        <w:trPr>
          <w:trHeight w:val="348"/>
          <w:jc w:val="center"/>
        </w:trPr>
        <w:tc>
          <w:tcPr>
            <w:tcW w:w="0" w:type="auto"/>
            <w:shd w:val="clear" w:color="auto" w:fill="E2EFD9" w:themeFill="accent6" w:themeFillTint="33"/>
          </w:tcPr>
          <w:p w14:paraId="548B262E" w14:textId="77777777" w:rsidR="00B141AA" w:rsidRDefault="00B141AA" w:rsidP="00D6431B">
            <w:pPr>
              <w:contextualSpacing/>
              <w:jc w:val="center"/>
            </w:pPr>
            <w:r>
              <w:t>Conference Line</w:t>
            </w:r>
          </w:p>
        </w:tc>
        <w:tc>
          <w:tcPr>
            <w:tcW w:w="0" w:type="auto"/>
            <w:shd w:val="clear" w:color="auto" w:fill="E2EFD9" w:themeFill="accent6" w:themeFillTint="33"/>
          </w:tcPr>
          <w:p w14:paraId="79449863" w14:textId="77777777" w:rsidR="00B141AA" w:rsidRDefault="00B141AA" w:rsidP="00D6431B">
            <w:pPr>
              <w:contextualSpacing/>
              <w:jc w:val="center"/>
            </w:pPr>
            <w:r>
              <w:t>Phone Number</w:t>
            </w:r>
          </w:p>
        </w:tc>
        <w:tc>
          <w:tcPr>
            <w:tcW w:w="0" w:type="auto"/>
            <w:shd w:val="clear" w:color="auto" w:fill="E2EFD9" w:themeFill="accent6" w:themeFillTint="33"/>
          </w:tcPr>
          <w:p w14:paraId="5796FA76" w14:textId="77777777" w:rsidR="00B141AA" w:rsidRDefault="00B141AA" w:rsidP="00D6431B">
            <w:pPr>
              <w:contextualSpacing/>
              <w:jc w:val="center"/>
            </w:pPr>
            <w:r>
              <w:t>Host Code</w:t>
            </w:r>
          </w:p>
        </w:tc>
        <w:tc>
          <w:tcPr>
            <w:tcW w:w="0" w:type="auto"/>
            <w:shd w:val="clear" w:color="auto" w:fill="E2EFD9" w:themeFill="accent6" w:themeFillTint="33"/>
          </w:tcPr>
          <w:p w14:paraId="56135B4E" w14:textId="77777777" w:rsidR="00B141AA" w:rsidRDefault="00B141AA" w:rsidP="00D6431B">
            <w:pPr>
              <w:contextualSpacing/>
              <w:jc w:val="center"/>
            </w:pPr>
            <w:r>
              <w:t>Participant Code</w:t>
            </w:r>
          </w:p>
        </w:tc>
      </w:tr>
      <w:tr w:rsidR="00FB7418" w14:paraId="021BD508" w14:textId="77777777" w:rsidTr="005141DE">
        <w:trPr>
          <w:trHeight w:val="516"/>
          <w:jc w:val="center"/>
        </w:trPr>
        <w:tc>
          <w:tcPr>
            <w:tcW w:w="0" w:type="auto"/>
          </w:tcPr>
          <w:p w14:paraId="5D3CB51C" w14:textId="4D2C2DAD" w:rsidR="00B141AA" w:rsidRDefault="00B141AA" w:rsidP="00FB7418">
            <w:pPr>
              <w:jc w:val="center"/>
            </w:pPr>
            <w:r>
              <w:t>ISB</w:t>
            </w:r>
            <w:r w:rsidR="00FE656E">
              <w:t xml:space="preserve"> Conference Line</w:t>
            </w:r>
            <w:r w:rsidR="00C1797D">
              <w:t xml:space="preserve"> 1</w:t>
            </w:r>
          </w:p>
        </w:tc>
        <w:tc>
          <w:tcPr>
            <w:tcW w:w="0" w:type="auto"/>
          </w:tcPr>
          <w:p w14:paraId="7CFCEAC1" w14:textId="77777777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(877) 696-7177</w:t>
            </w:r>
          </w:p>
        </w:tc>
        <w:tc>
          <w:tcPr>
            <w:tcW w:w="0" w:type="auto"/>
          </w:tcPr>
          <w:p w14:paraId="0DC6EA6C" w14:textId="77777777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7222503</w:t>
            </w:r>
          </w:p>
        </w:tc>
        <w:tc>
          <w:tcPr>
            <w:tcW w:w="0" w:type="auto"/>
          </w:tcPr>
          <w:p w14:paraId="231BF1E6" w14:textId="77777777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1095682</w:t>
            </w:r>
          </w:p>
        </w:tc>
      </w:tr>
      <w:tr w:rsidR="00336360" w14:paraId="6A5124AA" w14:textId="77777777" w:rsidTr="005141DE">
        <w:trPr>
          <w:trHeight w:val="516"/>
          <w:jc w:val="center"/>
        </w:trPr>
        <w:tc>
          <w:tcPr>
            <w:tcW w:w="0" w:type="auto"/>
          </w:tcPr>
          <w:p w14:paraId="696AA526" w14:textId="0BDD45ED" w:rsidR="00336360" w:rsidRDefault="00C1797D" w:rsidP="00FB7418">
            <w:pPr>
              <w:jc w:val="center"/>
            </w:pPr>
            <w:r>
              <w:t>ISB Conference Line 2</w:t>
            </w:r>
          </w:p>
        </w:tc>
        <w:tc>
          <w:tcPr>
            <w:tcW w:w="0" w:type="auto"/>
          </w:tcPr>
          <w:p w14:paraId="3B4E833D" w14:textId="4C0BD614" w:rsidR="00336360" w:rsidRPr="00F05037" w:rsidRDefault="00C1797D" w:rsidP="00FB7418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(866) </w:t>
            </w:r>
            <w:r w:rsidR="00CB0833">
              <w:rPr>
                <w:rFonts w:ascii="Calibri" w:eastAsia="Times New Roman" w:hAnsi="Calibri" w:cs="Times New Roman"/>
                <w:color w:val="000000"/>
              </w:rPr>
              <w:t>252-6350</w:t>
            </w:r>
          </w:p>
        </w:tc>
        <w:tc>
          <w:tcPr>
            <w:tcW w:w="0" w:type="auto"/>
          </w:tcPr>
          <w:p w14:paraId="4E0D8C3B" w14:textId="52BBD3D6" w:rsidR="00336360" w:rsidRPr="00F05037" w:rsidRDefault="00CB0833" w:rsidP="00FB7418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55879532</w:t>
            </w:r>
          </w:p>
        </w:tc>
        <w:tc>
          <w:tcPr>
            <w:tcW w:w="0" w:type="auto"/>
          </w:tcPr>
          <w:p w14:paraId="78C9A1CD" w14:textId="00324900" w:rsidR="00336360" w:rsidRPr="00F05037" w:rsidRDefault="00CB0833" w:rsidP="00FB7418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935069</w:t>
            </w:r>
            <w:r w:rsidR="00BC4835">
              <w:rPr>
                <w:rFonts w:ascii="Calibri" w:eastAsia="Times New Roman" w:hAnsi="Calibri" w:cs="Times New Roman"/>
                <w:color w:val="000000"/>
              </w:rPr>
              <w:t>59</w:t>
            </w:r>
          </w:p>
        </w:tc>
      </w:tr>
      <w:tr w:rsidR="00FB7418" w14:paraId="720528E4" w14:textId="77777777" w:rsidTr="005141DE">
        <w:trPr>
          <w:trHeight w:val="465"/>
          <w:jc w:val="center"/>
        </w:trPr>
        <w:tc>
          <w:tcPr>
            <w:tcW w:w="0" w:type="auto"/>
          </w:tcPr>
          <w:p w14:paraId="00C84A88" w14:textId="1A14CBD8" w:rsidR="00B141AA" w:rsidRDefault="00B141AA" w:rsidP="00FB7418">
            <w:pPr>
              <w:jc w:val="center"/>
            </w:pPr>
            <w:r>
              <w:t>RPB Conference Line</w:t>
            </w:r>
          </w:p>
        </w:tc>
        <w:tc>
          <w:tcPr>
            <w:tcW w:w="0" w:type="auto"/>
          </w:tcPr>
          <w:p w14:paraId="1EE006D9" w14:textId="2ADCE63A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(877) 984-4737</w:t>
            </w:r>
          </w:p>
        </w:tc>
        <w:tc>
          <w:tcPr>
            <w:tcW w:w="0" w:type="auto"/>
          </w:tcPr>
          <w:p w14:paraId="1373693A" w14:textId="77777777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5254931</w:t>
            </w:r>
          </w:p>
        </w:tc>
        <w:tc>
          <w:tcPr>
            <w:tcW w:w="0" w:type="auto"/>
          </w:tcPr>
          <w:p w14:paraId="4D9897D2" w14:textId="77777777" w:rsidR="00B141AA" w:rsidRDefault="00B141AA" w:rsidP="00FB7418">
            <w:pPr>
              <w:jc w:val="center"/>
            </w:pPr>
            <w:r w:rsidRPr="00F05037">
              <w:rPr>
                <w:rFonts w:ascii="Calibri" w:eastAsia="Times New Roman" w:hAnsi="Calibri" w:cs="Times New Roman"/>
                <w:color w:val="000000"/>
              </w:rPr>
              <w:t>6207341</w:t>
            </w:r>
          </w:p>
        </w:tc>
      </w:tr>
    </w:tbl>
    <w:p w14:paraId="5CE4F5BF" w14:textId="13E8EA9A" w:rsidR="00FC5B89" w:rsidRDefault="00FC5B89" w:rsidP="00D114E1">
      <w:pPr>
        <w:sectPr w:rsidR="00FC5B89" w:rsidSect="00B141AA">
          <w:type w:val="continuous"/>
          <w:pgSz w:w="12240" w:h="15840"/>
          <w:pgMar w:top="432" w:right="720" w:bottom="432" w:left="720" w:header="720" w:footer="720" w:gutter="0"/>
          <w:cols w:space="720"/>
          <w:docGrid w:linePitch="360"/>
        </w:sectPr>
      </w:pPr>
    </w:p>
    <w:p w14:paraId="03602B61" w14:textId="5638AA60" w:rsidR="00154B07" w:rsidRDefault="00154B07" w:rsidP="00D114E1"/>
    <w:p w14:paraId="56ECFB6B" w14:textId="23846441" w:rsidR="00FB7418" w:rsidRPr="00FB7418" w:rsidRDefault="00FB7418" w:rsidP="00FB7418"/>
    <w:p w14:paraId="2906DEDE" w14:textId="07A0A88B" w:rsidR="00FB7418" w:rsidRPr="00FB7418" w:rsidRDefault="00FB7418" w:rsidP="00FB7418"/>
    <w:p w14:paraId="396E9152" w14:textId="61C9D2CD" w:rsidR="00FB7418" w:rsidRPr="00FB7418" w:rsidRDefault="00FB7418" w:rsidP="00FB7418"/>
    <w:p w14:paraId="16A8DE6A" w14:textId="6769371C" w:rsidR="00FB7418" w:rsidRPr="00FB7418" w:rsidRDefault="00FB7418" w:rsidP="00FB7418"/>
    <w:p w14:paraId="4A742CA0" w14:textId="65E0CED7" w:rsidR="00FB7418" w:rsidRPr="00FB7418" w:rsidRDefault="00FB7418" w:rsidP="00FB7418"/>
    <w:p w14:paraId="76A6C8DB" w14:textId="4F066FB3" w:rsidR="00FB7418" w:rsidRDefault="00FB7418" w:rsidP="00FB7418"/>
    <w:p w14:paraId="44F7FF91" w14:textId="791439D6" w:rsidR="00BC4835" w:rsidRPr="00BC4835" w:rsidRDefault="00BC4835" w:rsidP="00BC4835"/>
    <w:p w14:paraId="4B06AAC2" w14:textId="28777F2F" w:rsidR="00BC4835" w:rsidRDefault="00BC4835" w:rsidP="00BC4835">
      <w:pPr>
        <w:tabs>
          <w:tab w:val="left" w:pos="1415"/>
        </w:tabs>
      </w:pPr>
    </w:p>
    <w:p w14:paraId="475A9383" w14:textId="5077A1A4" w:rsidR="00BC4835" w:rsidRDefault="00BC4835" w:rsidP="00BC4835">
      <w:pPr>
        <w:tabs>
          <w:tab w:val="left" w:pos="1465"/>
        </w:tabs>
      </w:pPr>
    </w:p>
    <w:p w14:paraId="1880F596" w14:textId="265A2946" w:rsidR="0059501E" w:rsidRDefault="0059501E" w:rsidP="0059501E"/>
    <w:p w14:paraId="6BEE3B98" w14:textId="2D7115E7" w:rsidR="002866BA" w:rsidRDefault="0059501E" w:rsidP="0059501E">
      <w:pPr>
        <w:tabs>
          <w:tab w:val="left" w:pos="3556"/>
        </w:tabs>
      </w:pPr>
      <w:r>
        <w:tab/>
      </w:r>
    </w:p>
    <w:sectPr w:rsidR="002866BA" w:rsidSect="00D50A87">
      <w:type w:val="continuous"/>
      <w:pgSz w:w="12240" w:h="15840"/>
      <w:pgMar w:top="432" w:right="720" w:bottom="432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52444C" w14:textId="77777777" w:rsidR="002E361B" w:rsidRDefault="002E361B" w:rsidP="00942553">
      <w:pPr>
        <w:spacing w:after="0" w:line="240" w:lineRule="auto"/>
      </w:pPr>
      <w:r>
        <w:separator/>
      </w:r>
    </w:p>
  </w:endnote>
  <w:endnote w:type="continuationSeparator" w:id="0">
    <w:p w14:paraId="179B55F1" w14:textId="77777777" w:rsidR="002E361B" w:rsidRDefault="002E361B" w:rsidP="00942553">
      <w:pPr>
        <w:spacing w:after="0" w:line="240" w:lineRule="auto"/>
      </w:pPr>
      <w:r>
        <w:continuationSeparator/>
      </w:r>
    </w:p>
  </w:endnote>
  <w:endnote w:type="continuationNotice" w:id="1">
    <w:p w14:paraId="5ED6AD92" w14:textId="77777777" w:rsidR="002E361B" w:rsidRDefault="002E36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0DCE51" w14:textId="77777777" w:rsidR="002E361B" w:rsidRDefault="002E361B" w:rsidP="00942553">
      <w:pPr>
        <w:spacing w:after="0" w:line="240" w:lineRule="auto"/>
      </w:pPr>
      <w:r>
        <w:separator/>
      </w:r>
    </w:p>
  </w:footnote>
  <w:footnote w:type="continuationSeparator" w:id="0">
    <w:p w14:paraId="55B45FBF" w14:textId="77777777" w:rsidR="002E361B" w:rsidRDefault="002E361B" w:rsidP="00942553">
      <w:pPr>
        <w:spacing w:after="0" w:line="240" w:lineRule="auto"/>
      </w:pPr>
      <w:r>
        <w:continuationSeparator/>
      </w:r>
    </w:p>
  </w:footnote>
  <w:footnote w:type="continuationNotice" w:id="1">
    <w:p w14:paraId="7A2848D9" w14:textId="77777777" w:rsidR="002E361B" w:rsidRDefault="002E361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EA34C0"/>
    <w:multiLevelType w:val="hybridMultilevel"/>
    <w:tmpl w:val="0A9412CE"/>
    <w:lvl w:ilvl="0" w:tplc="FCC8123C">
      <w:start w:val="86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711B4A"/>
    <w:multiLevelType w:val="hybridMultilevel"/>
    <w:tmpl w:val="BE369C38"/>
    <w:lvl w:ilvl="0" w:tplc="6C2EA32E">
      <w:start w:val="866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5B5586"/>
    <w:multiLevelType w:val="hybridMultilevel"/>
    <w:tmpl w:val="64C2C3CA"/>
    <w:lvl w:ilvl="0" w:tplc="D7BA9298">
      <w:start w:val="86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553"/>
    <w:rsid w:val="00020651"/>
    <w:rsid w:val="00020BBE"/>
    <w:rsid w:val="00037C57"/>
    <w:rsid w:val="00041B16"/>
    <w:rsid w:val="00047743"/>
    <w:rsid w:val="00051ADF"/>
    <w:rsid w:val="0005382E"/>
    <w:rsid w:val="000802A7"/>
    <w:rsid w:val="00090755"/>
    <w:rsid w:val="000C4030"/>
    <w:rsid w:val="000D107E"/>
    <w:rsid w:val="000E06DA"/>
    <w:rsid w:val="000F0FA3"/>
    <w:rsid w:val="000F4254"/>
    <w:rsid w:val="001057E2"/>
    <w:rsid w:val="0011123C"/>
    <w:rsid w:val="001207D2"/>
    <w:rsid w:val="0014449A"/>
    <w:rsid w:val="00154B07"/>
    <w:rsid w:val="00173C85"/>
    <w:rsid w:val="001B2AF5"/>
    <w:rsid w:val="001C1803"/>
    <w:rsid w:val="001C2A5C"/>
    <w:rsid w:val="001C6864"/>
    <w:rsid w:val="001C7F68"/>
    <w:rsid w:val="001D21A7"/>
    <w:rsid w:val="001D6586"/>
    <w:rsid w:val="00240F83"/>
    <w:rsid w:val="00257996"/>
    <w:rsid w:val="0027010A"/>
    <w:rsid w:val="00275E86"/>
    <w:rsid w:val="002866BA"/>
    <w:rsid w:val="00290B7A"/>
    <w:rsid w:val="002914D9"/>
    <w:rsid w:val="002A532F"/>
    <w:rsid w:val="002B22FD"/>
    <w:rsid w:val="002B37B4"/>
    <w:rsid w:val="002E361B"/>
    <w:rsid w:val="00312A18"/>
    <w:rsid w:val="00336360"/>
    <w:rsid w:val="00375C4A"/>
    <w:rsid w:val="0038134F"/>
    <w:rsid w:val="00392853"/>
    <w:rsid w:val="003A1297"/>
    <w:rsid w:val="003C129A"/>
    <w:rsid w:val="003D3E03"/>
    <w:rsid w:val="00405ABE"/>
    <w:rsid w:val="00427249"/>
    <w:rsid w:val="00432F76"/>
    <w:rsid w:val="00435E79"/>
    <w:rsid w:val="00447D50"/>
    <w:rsid w:val="004529CE"/>
    <w:rsid w:val="00456AF8"/>
    <w:rsid w:val="00472A90"/>
    <w:rsid w:val="00496AAA"/>
    <w:rsid w:val="00497A62"/>
    <w:rsid w:val="004B0CA3"/>
    <w:rsid w:val="004E5415"/>
    <w:rsid w:val="004F2B5B"/>
    <w:rsid w:val="00507FE6"/>
    <w:rsid w:val="005141DE"/>
    <w:rsid w:val="00536508"/>
    <w:rsid w:val="00542911"/>
    <w:rsid w:val="00570D2E"/>
    <w:rsid w:val="00573288"/>
    <w:rsid w:val="00582E9C"/>
    <w:rsid w:val="00585ADB"/>
    <w:rsid w:val="00590E06"/>
    <w:rsid w:val="0059501E"/>
    <w:rsid w:val="005A5167"/>
    <w:rsid w:val="005A569E"/>
    <w:rsid w:val="005C28D6"/>
    <w:rsid w:val="005D5C37"/>
    <w:rsid w:val="005F4BA0"/>
    <w:rsid w:val="0060026F"/>
    <w:rsid w:val="006475BC"/>
    <w:rsid w:val="006514BC"/>
    <w:rsid w:val="006803C4"/>
    <w:rsid w:val="006B01F7"/>
    <w:rsid w:val="006B7AF5"/>
    <w:rsid w:val="006C7BC6"/>
    <w:rsid w:val="006E25BD"/>
    <w:rsid w:val="006F1420"/>
    <w:rsid w:val="007065DD"/>
    <w:rsid w:val="00707439"/>
    <w:rsid w:val="00712CF0"/>
    <w:rsid w:val="007202B5"/>
    <w:rsid w:val="00735648"/>
    <w:rsid w:val="00752422"/>
    <w:rsid w:val="007674F9"/>
    <w:rsid w:val="007862BE"/>
    <w:rsid w:val="00790DC0"/>
    <w:rsid w:val="007A677A"/>
    <w:rsid w:val="007C72F0"/>
    <w:rsid w:val="007D6A21"/>
    <w:rsid w:val="007E3DB2"/>
    <w:rsid w:val="00813EF3"/>
    <w:rsid w:val="00857191"/>
    <w:rsid w:val="00861274"/>
    <w:rsid w:val="00862241"/>
    <w:rsid w:val="00874233"/>
    <w:rsid w:val="00883701"/>
    <w:rsid w:val="008A41CC"/>
    <w:rsid w:val="008C4834"/>
    <w:rsid w:val="008E251E"/>
    <w:rsid w:val="008E2A4F"/>
    <w:rsid w:val="008E3162"/>
    <w:rsid w:val="008E73D7"/>
    <w:rsid w:val="008E74D9"/>
    <w:rsid w:val="00900702"/>
    <w:rsid w:val="00925E56"/>
    <w:rsid w:val="009410CF"/>
    <w:rsid w:val="009416D8"/>
    <w:rsid w:val="00942553"/>
    <w:rsid w:val="0094366F"/>
    <w:rsid w:val="009531D4"/>
    <w:rsid w:val="00985062"/>
    <w:rsid w:val="00996390"/>
    <w:rsid w:val="009A5405"/>
    <w:rsid w:val="009B081E"/>
    <w:rsid w:val="009B0B74"/>
    <w:rsid w:val="009C4CBF"/>
    <w:rsid w:val="009D578B"/>
    <w:rsid w:val="009D746D"/>
    <w:rsid w:val="00A00085"/>
    <w:rsid w:val="00A10A2F"/>
    <w:rsid w:val="00A1111E"/>
    <w:rsid w:val="00A16009"/>
    <w:rsid w:val="00A243A5"/>
    <w:rsid w:val="00A24942"/>
    <w:rsid w:val="00A30466"/>
    <w:rsid w:val="00A500F6"/>
    <w:rsid w:val="00A56AA6"/>
    <w:rsid w:val="00A61959"/>
    <w:rsid w:val="00A72B3F"/>
    <w:rsid w:val="00A85284"/>
    <w:rsid w:val="00A963E8"/>
    <w:rsid w:val="00AB63D6"/>
    <w:rsid w:val="00AC3107"/>
    <w:rsid w:val="00AD0A1A"/>
    <w:rsid w:val="00AF07DB"/>
    <w:rsid w:val="00B01793"/>
    <w:rsid w:val="00B07FF2"/>
    <w:rsid w:val="00B141AA"/>
    <w:rsid w:val="00B141E8"/>
    <w:rsid w:val="00B15678"/>
    <w:rsid w:val="00B31C98"/>
    <w:rsid w:val="00B3532A"/>
    <w:rsid w:val="00B47EF5"/>
    <w:rsid w:val="00B61E93"/>
    <w:rsid w:val="00B9768B"/>
    <w:rsid w:val="00BC3AA0"/>
    <w:rsid w:val="00BC4835"/>
    <w:rsid w:val="00BF26A3"/>
    <w:rsid w:val="00BF3DD5"/>
    <w:rsid w:val="00BF4C9F"/>
    <w:rsid w:val="00C1797D"/>
    <w:rsid w:val="00C17AAB"/>
    <w:rsid w:val="00C37CA8"/>
    <w:rsid w:val="00C55B4B"/>
    <w:rsid w:val="00C85C50"/>
    <w:rsid w:val="00CB0833"/>
    <w:rsid w:val="00CD0D73"/>
    <w:rsid w:val="00CE6934"/>
    <w:rsid w:val="00CF1BBF"/>
    <w:rsid w:val="00D0548F"/>
    <w:rsid w:val="00D114E1"/>
    <w:rsid w:val="00D50A87"/>
    <w:rsid w:val="00D51439"/>
    <w:rsid w:val="00D61960"/>
    <w:rsid w:val="00D6431B"/>
    <w:rsid w:val="00D73BC6"/>
    <w:rsid w:val="00D75BA8"/>
    <w:rsid w:val="00D84C65"/>
    <w:rsid w:val="00D87F07"/>
    <w:rsid w:val="00DA2865"/>
    <w:rsid w:val="00DB1253"/>
    <w:rsid w:val="00DB492C"/>
    <w:rsid w:val="00DB5859"/>
    <w:rsid w:val="00DC59A0"/>
    <w:rsid w:val="00DC6C59"/>
    <w:rsid w:val="00DC77FB"/>
    <w:rsid w:val="00DD2CB4"/>
    <w:rsid w:val="00DD34AA"/>
    <w:rsid w:val="00DD55D4"/>
    <w:rsid w:val="00DD7EF0"/>
    <w:rsid w:val="00DE27D1"/>
    <w:rsid w:val="00E05CB3"/>
    <w:rsid w:val="00E10B28"/>
    <w:rsid w:val="00E23A44"/>
    <w:rsid w:val="00E50F6A"/>
    <w:rsid w:val="00E62154"/>
    <w:rsid w:val="00E63A08"/>
    <w:rsid w:val="00E64E54"/>
    <w:rsid w:val="00E87857"/>
    <w:rsid w:val="00E87FD8"/>
    <w:rsid w:val="00E911F2"/>
    <w:rsid w:val="00E93252"/>
    <w:rsid w:val="00E97680"/>
    <w:rsid w:val="00EB3182"/>
    <w:rsid w:val="00EC0A51"/>
    <w:rsid w:val="00EE1B1C"/>
    <w:rsid w:val="00EF081D"/>
    <w:rsid w:val="00F05037"/>
    <w:rsid w:val="00F17971"/>
    <w:rsid w:val="00F211D1"/>
    <w:rsid w:val="00F25244"/>
    <w:rsid w:val="00F31186"/>
    <w:rsid w:val="00F342E5"/>
    <w:rsid w:val="00F43BCD"/>
    <w:rsid w:val="00F449B7"/>
    <w:rsid w:val="00F729A0"/>
    <w:rsid w:val="00F76D6C"/>
    <w:rsid w:val="00F9102F"/>
    <w:rsid w:val="00FB0095"/>
    <w:rsid w:val="00FB406C"/>
    <w:rsid w:val="00FB5AE6"/>
    <w:rsid w:val="00FB7418"/>
    <w:rsid w:val="00FC5B89"/>
    <w:rsid w:val="00FD5711"/>
    <w:rsid w:val="00FE656E"/>
    <w:rsid w:val="01378D0A"/>
    <w:rsid w:val="01882AAC"/>
    <w:rsid w:val="01A864A8"/>
    <w:rsid w:val="01D70277"/>
    <w:rsid w:val="04BDE2BF"/>
    <w:rsid w:val="04EF6AA0"/>
    <w:rsid w:val="0642E4EB"/>
    <w:rsid w:val="06E8CD0E"/>
    <w:rsid w:val="08BD0CEC"/>
    <w:rsid w:val="0A290C38"/>
    <w:rsid w:val="0FF97B81"/>
    <w:rsid w:val="13F3D326"/>
    <w:rsid w:val="15A40C2D"/>
    <w:rsid w:val="15AA4F2C"/>
    <w:rsid w:val="1695DCAE"/>
    <w:rsid w:val="170DBC98"/>
    <w:rsid w:val="1BE84E41"/>
    <w:rsid w:val="1CBB527C"/>
    <w:rsid w:val="1E4E3F77"/>
    <w:rsid w:val="1E89A6B1"/>
    <w:rsid w:val="1F2E16B7"/>
    <w:rsid w:val="23E4BB0B"/>
    <w:rsid w:val="249EDBAB"/>
    <w:rsid w:val="25CA6A52"/>
    <w:rsid w:val="27917B5C"/>
    <w:rsid w:val="289DB956"/>
    <w:rsid w:val="2A36748B"/>
    <w:rsid w:val="31926519"/>
    <w:rsid w:val="3291CE9B"/>
    <w:rsid w:val="3387F8B3"/>
    <w:rsid w:val="352BBD82"/>
    <w:rsid w:val="37F98E18"/>
    <w:rsid w:val="3AAE7B70"/>
    <w:rsid w:val="3AAEE586"/>
    <w:rsid w:val="3C3E2EFB"/>
    <w:rsid w:val="3CBD0DC3"/>
    <w:rsid w:val="3D71B3E8"/>
    <w:rsid w:val="448A9145"/>
    <w:rsid w:val="470BE021"/>
    <w:rsid w:val="471DA5EA"/>
    <w:rsid w:val="473F7C6C"/>
    <w:rsid w:val="4755FB5C"/>
    <w:rsid w:val="4F4F2701"/>
    <w:rsid w:val="505F0036"/>
    <w:rsid w:val="50DEA9B4"/>
    <w:rsid w:val="512A3A3B"/>
    <w:rsid w:val="517F273F"/>
    <w:rsid w:val="5387F9D4"/>
    <w:rsid w:val="55A093A7"/>
    <w:rsid w:val="55E5C485"/>
    <w:rsid w:val="5824B006"/>
    <w:rsid w:val="59628C9E"/>
    <w:rsid w:val="5A1ABFD9"/>
    <w:rsid w:val="5A85A921"/>
    <w:rsid w:val="5BB60126"/>
    <w:rsid w:val="5CC810E1"/>
    <w:rsid w:val="5DC91E68"/>
    <w:rsid w:val="5F01DC85"/>
    <w:rsid w:val="5F30AE1E"/>
    <w:rsid w:val="5F924CF3"/>
    <w:rsid w:val="61C741CB"/>
    <w:rsid w:val="62AD4B56"/>
    <w:rsid w:val="668C8C80"/>
    <w:rsid w:val="69DB39DE"/>
    <w:rsid w:val="6C209B0E"/>
    <w:rsid w:val="6D8BF176"/>
    <w:rsid w:val="70AE3FB8"/>
    <w:rsid w:val="796DD521"/>
    <w:rsid w:val="7B0EEC23"/>
    <w:rsid w:val="7B84FD05"/>
    <w:rsid w:val="7BD03DAA"/>
    <w:rsid w:val="7C675792"/>
    <w:rsid w:val="7F2AFA8A"/>
    <w:rsid w:val="7F5C6B72"/>
    <w:rsid w:val="7FDCC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C95118"/>
  <w15:chartTrackingRefBased/>
  <w15:docId w15:val="{9B89838F-85CD-460D-8FDA-EF9C32823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255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5244"/>
    <w:pPr>
      <w:spacing w:after="0"/>
      <w:jc w:val="center"/>
      <w:outlineLvl w:val="1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25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2553"/>
  </w:style>
  <w:style w:type="paragraph" w:styleId="Footer">
    <w:name w:val="footer"/>
    <w:basedOn w:val="Normal"/>
    <w:link w:val="FooterChar"/>
    <w:uiPriority w:val="99"/>
    <w:unhideWhenUsed/>
    <w:rsid w:val="009425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2553"/>
  </w:style>
  <w:style w:type="character" w:customStyle="1" w:styleId="Heading1Char">
    <w:name w:val="Heading 1 Char"/>
    <w:basedOn w:val="DefaultParagraphFont"/>
    <w:link w:val="Heading1"/>
    <w:uiPriority w:val="9"/>
    <w:rsid w:val="009425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2866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IntenseReference">
    <w:name w:val="Intense Reference"/>
    <w:basedOn w:val="DefaultParagraphFont"/>
    <w:uiPriority w:val="32"/>
    <w:qFormat/>
    <w:rsid w:val="006B7AF5"/>
    <w:rPr>
      <w:b/>
      <w:bCs/>
      <w:smallCaps/>
      <w:color w:val="4472C4" w:themeColor="accent1"/>
      <w:spacing w:val="5"/>
    </w:rPr>
  </w:style>
  <w:style w:type="paragraph" w:customStyle="1" w:styleId="Heading11">
    <w:name w:val="Heading 11"/>
    <w:basedOn w:val="Heading1"/>
    <w:qFormat/>
    <w:rsid w:val="006B7AF5"/>
    <w:pPr>
      <w:jc w:val="center"/>
    </w:pPr>
  </w:style>
  <w:style w:type="character" w:customStyle="1" w:styleId="Heading2Char">
    <w:name w:val="Heading 2 Char"/>
    <w:basedOn w:val="DefaultParagraphFont"/>
    <w:link w:val="Heading2"/>
    <w:uiPriority w:val="9"/>
    <w:rsid w:val="00F25244"/>
    <w:rPr>
      <w:sz w:val="24"/>
      <w:szCs w:val="24"/>
    </w:rPr>
  </w:style>
  <w:style w:type="character" w:customStyle="1" w:styleId="font61">
    <w:name w:val="font61"/>
    <w:basedOn w:val="DefaultParagraphFont"/>
    <w:rsid w:val="00CE6934"/>
    <w:rPr>
      <w:rFonts w:ascii="Calibri" w:hAnsi="Calibri" w:hint="default"/>
      <w:b/>
      <w:bCs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51">
    <w:name w:val="font51"/>
    <w:basedOn w:val="DefaultParagraphFont"/>
    <w:rsid w:val="00CE6934"/>
    <w:rPr>
      <w:rFonts w:ascii="Calibri" w:hAnsi="Calibri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CE69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67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07EE16A0AF44791BF223CA70CB94F" ma:contentTypeVersion="14" ma:contentTypeDescription="Create a new document." ma:contentTypeScope="" ma:versionID="0fd71237007a84588ab692a7d46a4784">
  <xsd:schema xmlns:xsd="http://www.w3.org/2001/XMLSchema" xmlns:xs="http://www.w3.org/2001/XMLSchema" xmlns:p="http://schemas.microsoft.com/office/2006/metadata/properties" xmlns:ns1="http://schemas.microsoft.com/sharepoint/v3" xmlns:ns2="22bddec7-fe6e-4b99-b671-cf0c227c44bb" xmlns:ns3="4be31865-8990-4360-afa3-10ed54088674" targetNamespace="http://schemas.microsoft.com/office/2006/metadata/properties" ma:root="true" ma:fieldsID="10514943b930a6728785691b1273865c" ns1:_="" ns2:_="" ns3:_="">
    <xsd:import namespace="http://schemas.microsoft.com/sharepoint/v3"/>
    <xsd:import namespace="22bddec7-fe6e-4b99-b671-cf0c227c44bb"/>
    <xsd:import namespace="4be31865-8990-4360-afa3-10ed540886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Fisc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bddec7-fe6e-4b99-b671-cf0c227c4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FiscalYear" ma:index="20" nillable="true" ma:displayName="Fiscal Year" ma:description="Enter fiscal year of the document. Example: 18-19, 19-20, 20-21" ma:format="Dropdown" ma:internalName="FiscalYear">
      <xsd:simpleType>
        <xsd:restriction base="dms:Choice">
          <xsd:enumeration value="16-17"/>
          <xsd:enumeration value="17-18"/>
          <xsd:enumeration value="18-19"/>
          <xsd:enumeration value="19-20"/>
          <xsd:enumeration value="20-21"/>
          <xsd:enumeration value="21-22"/>
          <xsd:enumeration value="22-2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31865-8990-4360-afa3-10ed5408867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4be31865-8990-4360-afa3-10ed54088674">
      <UserInfo>
        <DisplayName>Boonfu, Sutiya@DSS</DisplayName>
        <AccountId>112</AccountId>
        <AccountType/>
      </UserInfo>
      <UserInfo>
        <DisplayName>Barahona, Desiree@DSS</DisplayName>
        <AccountId>30</AccountId>
        <AccountType/>
      </UserInfo>
      <UserInfo>
        <DisplayName>Sandoval, Amy@DSS</DisplayName>
        <AccountId>2178</AccountId>
        <AccountType/>
      </UserInfo>
      <UserInfo>
        <DisplayName>Wilkins, Mariah@DSS</DisplayName>
        <AccountId>49</AccountId>
        <AccountType/>
      </UserInfo>
    </SharedWithUsers>
    <FiscalYear xmlns="22bddec7-fe6e-4b99-b671-cf0c227c44bb" xsi:nil="true"/>
  </documentManagement>
</p:properties>
</file>

<file path=customXml/itemProps1.xml><?xml version="1.0" encoding="utf-8"?>
<ds:datastoreItem xmlns:ds="http://schemas.openxmlformats.org/officeDocument/2006/customXml" ds:itemID="{88B5ED2D-C570-4AAE-9789-CA49D91A1378}"/>
</file>

<file path=customXml/itemProps2.xml><?xml version="1.0" encoding="utf-8"?>
<ds:datastoreItem xmlns:ds="http://schemas.openxmlformats.org/officeDocument/2006/customXml" ds:itemID="{D3C044E6-9814-4F9C-9BEB-08D8D9102D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72E2E6-2ACB-49D9-9B81-51A5C2D9E17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ca5c49f-898c-43a7-904f-3b6d51487f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575</Words>
  <Characters>3280</Characters>
  <Application>Microsoft Office Word</Application>
  <DocSecurity>4</DocSecurity>
  <Lines>27</Lines>
  <Paragraphs>7</Paragraphs>
  <ScaleCrop>false</ScaleCrop>
  <Company>CDSS</Company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Boonfu, Sutiya@DSS</dc:creator>
  <cp:keywords/>
  <dc:description/>
  <cp:lastModifiedBy>Wilkins, Mariah@DSS</cp:lastModifiedBy>
  <cp:revision>106</cp:revision>
  <dcterms:created xsi:type="dcterms:W3CDTF">2020-06-30T16:59:00Z</dcterms:created>
  <dcterms:modified xsi:type="dcterms:W3CDTF">2021-03-26T17:53:00Z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0x0101001D407EE16A0AF44791BF223CA70CB94F</vt:lpwstr>
  </property>
  <property fmtid="{D5CDD505-2E9C-101B-9397-08002B2CF9AE}" pid="3" name="xd_Signature">
    <vt:bool>false</vt:bool>
  </property>
  <property fmtid="{D5CDD505-2E9C-101B-9397-08002B2CF9AE}" pid="4" name="SharedWithUsers">
    <vt:lpwstr>8586;#Boonfu, Sutiya@DSS</vt:lpwstr>
  </property>
  <property fmtid="{D5CDD505-2E9C-101B-9397-08002B2CF9AE}" pid="5" name="xd_ProgID">
    <vt:lpwstr/>
  </property>
  <property fmtid="{D5CDD505-2E9C-101B-9397-08002B2CF9AE}" pid="6" name="TemplateUrl">
    <vt:lpwstr/>
  </property>
  <property fmtid="{D5CDD505-2E9C-101B-9397-08002B2CF9AE}" pid="7" name="ComplianceAssetId">
    <vt:lpwstr/>
  </property>
</Properties>
</file>